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1C" w:rsidRPr="008B3CC4" w:rsidRDefault="0002701C" w:rsidP="00A44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FB" w:rsidRPr="008B3CC4" w:rsidRDefault="00EF40FB" w:rsidP="00A44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FB" w:rsidRPr="008B3CC4" w:rsidRDefault="00D91432" w:rsidP="00D91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C4">
        <w:rPr>
          <w:rFonts w:ascii="Times New Roman" w:hAnsi="Times New Roman" w:cs="Times New Roman"/>
          <w:b/>
          <w:sz w:val="24"/>
          <w:szCs w:val="24"/>
        </w:rPr>
        <w:t>Задание на проектирование</w:t>
      </w:r>
      <w:r w:rsidR="00D1114A" w:rsidRPr="008B3CC4">
        <w:rPr>
          <w:rFonts w:ascii="Times New Roman" w:hAnsi="Times New Roman" w:cs="Times New Roman"/>
          <w:b/>
          <w:sz w:val="24"/>
          <w:szCs w:val="24"/>
        </w:rPr>
        <w:t xml:space="preserve"> №____</w:t>
      </w:r>
    </w:p>
    <w:p w:rsidR="00D91432" w:rsidRPr="008B3CC4" w:rsidRDefault="004D7C8B" w:rsidP="00D91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3CC4">
        <w:rPr>
          <w:rFonts w:ascii="Times New Roman" w:hAnsi="Times New Roman" w:cs="Times New Roman"/>
          <w:b/>
          <w:sz w:val="24"/>
          <w:szCs w:val="24"/>
        </w:rPr>
        <w:t>ВЗиС</w:t>
      </w:r>
      <w:proofErr w:type="spellEnd"/>
      <w:r w:rsidRPr="008B3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AFE" w:rsidRPr="008B3CC4">
        <w:rPr>
          <w:rFonts w:ascii="Times New Roman" w:hAnsi="Times New Roman" w:cs="Times New Roman"/>
          <w:b/>
          <w:sz w:val="24"/>
          <w:szCs w:val="24"/>
        </w:rPr>
        <w:t xml:space="preserve">базы бурения и площадки переработки отходов бурения </w:t>
      </w:r>
      <w:r w:rsidRPr="008B3CC4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8B3CC4">
        <w:rPr>
          <w:rFonts w:ascii="Times New Roman" w:hAnsi="Times New Roman" w:cs="Times New Roman"/>
          <w:b/>
          <w:sz w:val="24"/>
          <w:szCs w:val="24"/>
        </w:rPr>
        <w:t>Ковыктинском</w:t>
      </w:r>
      <w:proofErr w:type="spellEnd"/>
      <w:r w:rsidRPr="008B3CC4">
        <w:rPr>
          <w:rFonts w:ascii="Times New Roman" w:hAnsi="Times New Roman" w:cs="Times New Roman"/>
          <w:b/>
          <w:sz w:val="24"/>
          <w:szCs w:val="24"/>
        </w:rPr>
        <w:t xml:space="preserve"> ГКМ</w:t>
      </w:r>
      <w:r w:rsidR="00D1114A" w:rsidRPr="008B3CC4">
        <w:rPr>
          <w:rFonts w:ascii="Times New Roman" w:hAnsi="Times New Roman" w:cs="Times New Roman"/>
          <w:b/>
          <w:sz w:val="24"/>
          <w:szCs w:val="24"/>
        </w:rPr>
        <w:t>. Обосновывающие материалы</w:t>
      </w:r>
    </w:p>
    <w:p w:rsidR="00EF40FB" w:rsidRPr="008B3CC4" w:rsidRDefault="00EF40FB" w:rsidP="00A44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D64009" w:rsidRPr="008B3CC4" w:rsidTr="006D34D6">
        <w:trPr>
          <w:trHeight w:val="454"/>
        </w:trPr>
        <w:tc>
          <w:tcPr>
            <w:tcW w:w="2835" w:type="dxa"/>
          </w:tcPr>
          <w:p w:rsidR="00D64009" w:rsidRPr="008B3CC4" w:rsidRDefault="00D64009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проектирование</w:t>
            </w:r>
          </w:p>
        </w:tc>
        <w:tc>
          <w:tcPr>
            <w:tcW w:w="6521" w:type="dxa"/>
          </w:tcPr>
          <w:p w:rsidR="00D64009" w:rsidRPr="008B3CC4" w:rsidRDefault="008A462E" w:rsidP="00650A32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Площадк</w:t>
            </w:r>
            <w:r w:rsidR="00D71AFE" w:rsidRPr="008B3C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временных здани</w:t>
            </w:r>
            <w:r w:rsidR="00C93A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и сооружени</w:t>
            </w:r>
            <w:r w:rsidR="00C93A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. Обосновывающие материалы</w:t>
            </w:r>
          </w:p>
        </w:tc>
      </w:tr>
      <w:tr w:rsidR="00D64009" w:rsidRPr="008B3CC4" w:rsidTr="006D34D6">
        <w:trPr>
          <w:trHeight w:val="454"/>
        </w:trPr>
        <w:tc>
          <w:tcPr>
            <w:tcW w:w="2835" w:type="dxa"/>
          </w:tcPr>
          <w:p w:rsidR="00D64009" w:rsidRPr="008B3CC4" w:rsidRDefault="000067A4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Район строительства</w:t>
            </w:r>
          </w:p>
        </w:tc>
        <w:tc>
          <w:tcPr>
            <w:tcW w:w="6521" w:type="dxa"/>
          </w:tcPr>
          <w:p w:rsidR="00D64009" w:rsidRPr="008B3CC4" w:rsidRDefault="008B3CC4" w:rsidP="00650A32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Ковыктинское</w:t>
            </w:r>
            <w:proofErr w:type="spellEnd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ГКМ</w:t>
            </w:r>
          </w:p>
          <w:p w:rsidR="00C93A96" w:rsidRDefault="006D34D6" w:rsidP="00650A32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координаты</w:t>
            </w:r>
            <w:r w:rsidR="003737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CC4" w:rsidRPr="008B3CC4" w:rsidRDefault="00C93A96" w:rsidP="00650A32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8B3CC4" w:rsidRPr="008B3CC4">
              <w:rPr>
                <w:rFonts w:ascii="Times New Roman" w:hAnsi="Times New Roman" w:cs="Times New Roman"/>
                <w:sz w:val="24"/>
                <w:szCs w:val="24"/>
              </w:rPr>
              <w:t>55.363706, 106.211944 –баз</w:t>
            </w:r>
            <w:r w:rsidR="008B3C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3CC4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бурения</w:t>
            </w:r>
          </w:p>
          <w:p w:rsidR="008B3CC4" w:rsidRPr="008B3CC4" w:rsidRDefault="00C93A96" w:rsidP="00650A32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8B3CC4" w:rsidRPr="008B3C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55.342390, 106.203997 –площадк</w:t>
            </w:r>
            <w:r w:rsidR="008B3C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8B3CC4" w:rsidRPr="008B3C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переработки отходов бурения</w:t>
            </w:r>
          </w:p>
        </w:tc>
      </w:tr>
      <w:tr w:rsidR="00F57A81" w:rsidRPr="008B3CC4" w:rsidTr="006D34D6">
        <w:trPr>
          <w:trHeight w:val="454"/>
        </w:trPr>
        <w:tc>
          <w:tcPr>
            <w:tcW w:w="2835" w:type="dxa"/>
          </w:tcPr>
          <w:p w:rsidR="00F57A81" w:rsidRPr="008B3CC4" w:rsidRDefault="00F57A81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521" w:type="dxa"/>
          </w:tcPr>
          <w:p w:rsidR="00F57A81" w:rsidRPr="008B3CC4" w:rsidRDefault="00F57A81" w:rsidP="00650A32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</w:tc>
      </w:tr>
      <w:tr w:rsidR="00D64009" w:rsidRPr="008B3CC4" w:rsidTr="006D34D6">
        <w:trPr>
          <w:trHeight w:val="454"/>
        </w:trPr>
        <w:tc>
          <w:tcPr>
            <w:tcW w:w="2835" w:type="dxa"/>
          </w:tcPr>
          <w:p w:rsidR="00D64009" w:rsidRPr="008B3CC4" w:rsidRDefault="00F57A81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Разрабатываемая</w:t>
            </w:r>
            <w:proofErr w:type="gramEnd"/>
            <w:r w:rsidR="000067A4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6521" w:type="dxa"/>
          </w:tcPr>
          <w:p w:rsidR="00D64009" w:rsidRPr="008B3CC4" w:rsidRDefault="00D1114A" w:rsidP="00650A32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</w:t>
            </w:r>
          </w:p>
        </w:tc>
      </w:tr>
      <w:tr w:rsidR="00F57A81" w:rsidRPr="008B3CC4" w:rsidTr="006D34D6">
        <w:trPr>
          <w:trHeight w:val="454"/>
        </w:trPr>
        <w:tc>
          <w:tcPr>
            <w:tcW w:w="2835" w:type="dxa"/>
          </w:tcPr>
          <w:p w:rsidR="00F57A81" w:rsidRPr="008B3CC4" w:rsidRDefault="00F57A81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Требования к вариантной разработке</w:t>
            </w:r>
          </w:p>
        </w:tc>
        <w:tc>
          <w:tcPr>
            <w:tcW w:w="6521" w:type="dxa"/>
          </w:tcPr>
          <w:p w:rsidR="00F57A81" w:rsidRPr="008B3CC4" w:rsidRDefault="00F57A81" w:rsidP="00650A32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1114A" w:rsidRPr="008B3CC4" w:rsidTr="006D34D6">
        <w:trPr>
          <w:trHeight w:val="454"/>
        </w:trPr>
        <w:tc>
          <w:tcPr>
            <w:tcW w:w="2835" w:type="dxa"/>
          </w:tcPr>
          <w:p w:rsidR="00D1114A" w:rsidRPr="008B3CC4" w:rsidRDefault="00D1114A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Исходные данные </w:t>
            </w:r>
          </w:p>
        </w:tc>
        <w:tc>
          <w:tcPr>
            <w:tcW w:w="6521" w:type="dxa"/>
          </w:tcPr>
          <w:p w:rsidR="00D1114A" w:rsidRPr="008B3CC4" w:rsidRDefault="00D1114A" w:rsidP="00650A32">
            <w:pPr>
              <w:pStyle w:val="a5"/>
              <w:numPr>
                <w:ilvl w:val="0"/>
                <w:numId w:val="9"/>
              </w:numPr>
              <w:spacing w:afterLines="60" w:after="144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водоснабжение и водоотведение</w:t>
            </w:r>
          </w:p>
          <w:p w:rsidR="00D1114A" w:rsidRPr="008B3CC4" w:rsidRDefault="00D1114A" w:rsidP="00650A32">
            <w:pPr>
              <w:pStyle w:val="a5"/>
              <w:numPr>
                <w:ilvl w:val="0"/>
                <w:numId w:val="9"/>
              </w:numPr>
              <w:spacing w:afterLines="60" w:after="144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электроснабжение</w:t>
            </w:r>
          </w:p>
          <w:p w:rsidR="00D1114A" w:rsidRPr="008B3CC4" w:rsidRDefault="00D1114A" w:rsidP="00650A32">
            <w:pPr>
              <w:pStyle w:val="a5"/>
              <w:numPr>
                <w:ilvl w:val="0"/>
                <w:numId w:val="9"/>
              </w:numPr>
              <w:spacing w:afterLines="60" w:after="144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отопление</w:t>
            </w:r>
          </w:p>
          <w:p w:rsidR="00D1114A" w:rsidRPr="008B3CC4" w:rsidRDefault="00D1114A" w:rsidP="00650A32">
            <w:pPr>
              <w:pStyle w:val="a5"/>
              <w:numPr>
                <w:ilvl w:val="0"/>
                <w:numId w:val="9"/>
              </w:numPr>
              <w:spacing w:afterLines="60" w:after="144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Перечень и состав сооружений</w:t>
            </w:r>
          </w:p>
        </w:tc>
      </w:tr>
      <w:tr w:rsidR="00F57A81" w:rsidRPr="008B3CC4" w:rsidTr="006D34D6">
        <w:trPr>
          <w:trHeight w:val="454"/>
        </w:trPr>
        <w:tc>
          <w:tcPr>
            <w:tcW w:w="2835" w:type="dxa"/>
          </w:tcPr>
          <w:p w:rsidR="00F57A81" w:rsidRPr="008B3CC4" w:rsidRDefault="00F57A81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Порядок разработки документации</w:t>
            </w:r>
          </w:p>
        </w:tc>
        <w:tc>
          <w:tcPr>
            <w:tcW w:w="6521" w:type="dxa"/>
          </w:tcPr>
          <w:p w:rsidR="00F57A81" w:rsidRPr="008B3CC4" w:rsidRDefault="00F57A81" w:rsidP="00A04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Разработать документацию в соответствии с законодательством Российской Федерации</w:t>
            </w:r>
            <w:r w:rsidR="00A0474F" w:rsidRPr="008B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74F" w:rsidRPr="008B3CC4" w:rsidRDefault="00A0474F" w:rsidP="00650A32">
            <w:p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Согласовать с заказчиком шифры разделов документации</w:t>
            </w:r>
          </w:p>
        </w:tc>
      </w:tr>
      <w:tr w:rsidR="00D1114A" w:rsidRPr="008B3CC4" w:rsidTr="006D34D6">
        <w:trPr>
          <w:trHeight w:val="454"/>
        </w:trPr>
        <w:tc>
          <w:tcPr>
            <w:tcW w:w="2835" w:type="dxa"/>
          </w:tcPr>
          <w:p w:rsidR="00D1114A" w:rsidRPr="008B3CC4" w:rsidRDefault="00F57A81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Состав документации</w:t>
            </w:r>
          </w:p>
        </w:tc>
        <w:tc>
          <w:tcPr>
            <w:tcW w:w="6521" w:type="dxa"/>
          </w:tcPr>
          <w:p w:rsidR="00D1114A" w:rsidRPr="008B3CC4" w:rsidRDefault="00D1114A" w:rsidP="00650A32">
            <w:pPr>
              <w:pStyle w:val="a5"/>
              <w:numPr>
                <w:ilvl w:val="0"/>
                <w:numId w:val="10"/>
              </w:numPr>
              <w:spacing w:afterLines="60" w:after="144"/>
              <w:ind w:left="349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Раздел "Пояснительная записка"</w:t>
            </w:r>
          </w:p>
          <w:p w:rsidR="00D1114A" w:rsidRPr="008B3CC4" w:rsidRDefault="00D1114A" w:rsidP="00650A32">
            <w:pPr>
              <w:pStyle w:val="a5"/>
              <w:numPr>
                <w:ilvl w:val="0"/>
                <w:numId w:val="10"/>
              </w:numPr>
              <w:spacing w:afterLines="60" w:after="144"/>
              <w:ind w:left="349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Раздел "Схема планировочной организации земельного участка"</w:t>
            </w:r>
          </w:p>
          <w:p w:rsidR="00D1114A" w:rsidRPr="008B3CC4" w:rsidRDefault="00D1114A" w:rsidP="00650A32">
            <w:pPr>
              <w:pStyle w:val="a5"/>
              <w:numPr>
                <w:ilvl w:val="0"/>
                <w:numId w:val="10"/>
              </w:numPr>
              <w:spacing w:afterLines="60" w:after="144"/>
              <w:ind w:left="349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Раздел "Конструктивные и объемно-планировочные решения"</w:t>
            </w:r>
          </w:p>
          <w:p w:rsidR="00D1114A" w:rsidRPr="008B3CC4" w:rsidRDefault="00D1114A" w:rsidP="00650A32">
            <w:pPr>
              <w:pStyle w:val="a5"/>
              <w:numPr>
                <w:ilvl w:val="0"/>
                <w:numId w:val="10"/>
              </w:numPr>
              <w:spacing w:afterLines="60" w:after="144"/>
              <w:ind w:left="349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Раздел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</w:t>
            </w:r>
          </w:p>
          <w:p w:rsidR="00D1114A" w:rsidRPr="008B3CC4" w:rsidRDefault="00D1114A" w:rsidP="00650A32">
            <w:pPr>
              <w:pStyle w:val="a5"/>
              <w:numPr>
                <w:ilvl w:val="0"/>
                <w:numId w:val="10"/>
              </w:numPr>
              <w:spacing w:afterLines="60" w:after="144"/>
              <w:ind w:left="349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Подраздел "Система электроснабжения";</w:t>
            </w:r>
          </w:p>
          <w:p w:rsidR="00D1114A" w:rsidRPr="008B3CC4" w:rsidRDefault="00D1114A" w:rsidP="00650A32">
            <w:pPr>
              <w:pStyle w:val="a5"/>
              <w:numPr>
                <w:ilvl w:val="0"/>
                <w:numId w:val="10"/>
              </w:numPr>
              <w:spacing w:afterLines="60" w:after="144"/>
              <w:ind w:left="349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Подраздел "Система водоснабжения";</w:t>
            </w:r>
          </w:p>
          <w:p w:rsidR="00D1114A" w:rsidRPr="008B3CC4" w:rsidRDefault="00D1114A" w:rsidP="00650A32">
            <w:pPr>
              <w:pStyle w:val="a5"/>
              <w:numPr>
                <w:ilvl w:val="0"/>
                <w:numId w:val="10"/>
              </w:numPr>
              <w:spacing w:afterLines="60" w:after="144"/>
              <w:ind w:left="349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Подраздел "Система водоотведения";</w:t>
            </w:r>
          </w:p>
          <w:p w:rsidR="00D1114A" w:rsidRPr="008B3CC4" w:rsidRDefault="00D1114A" w:rsidP="00650A32">
            <w:pPr>
              <w:pStyle w:val="a5"/>
              <w:numPr>
                <w:ilvl w:val="0"/>
                <w:numId w:val="10"/>
              </w:numPr>
              <w:spacing w:afterLines="60" w:after="144"/>
              <w:ind w:left="349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Подраздел "Отопление, вентиляция и кондиционирование воздуха, тепловые сети ";</w:t>
            </w:r>
          </w:p>
          <w:p w:rsidR="00D1114A" w:rsidRPr="008B3CC4" w:rsidRDefault="00D1114A" w:rsidP="00650A32">
            <w:pPr>
              <w:pStyle w:val="a5"/>
              <w:numPr>
                <w:ilvl w:val="0"/>
                <w:numId w:val="10"/>
              </w:numPr>
              <w:spacing w:afterLines="60" w:after="144"/>
              <w:ind w:left="349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28"/>
            <w:bookmarkEnd w:id="0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"Сети связи"; </w:t>
            </w:r>
          </w:p>
          <w:p w:rsidR="00D1114A" w:rsidRPr="008B3CC4" w:rsidRDefault="00D1114A" w:rsidP="00650A32">
            <w:pPr>
              <w:pStyle w:val="a5"/>
              <w:numPr>
                <w:ilvl w:val="0"/>
                <w:numId w:val="10"/>
              </w:numPr>
              <w:spacing w:afterLines="60" w:after="144"/>
              <w:ind w:left="349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31"/>
            <w:bookmarkEnd w:id="1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r w:rsidR="004D7C8B" w:rsidRPr="008B3CC4">
              <w:rPr>
                <w:rFonts w:ascii="Times New Roman" w:hAnsi="Times New Roman" w:cs="Times New Roman"/>
                <w:sz w:val="24"/>
                <w:szCs w:val="24"/>
              </w:rPr>
              <w:t>аздел "Технологические решения";</w:t>
            </w:r>
          </w:p>
          <w:p w:rsidR="00D1114A" w:rsidRPr="008B3CC4" w:rsidRDefault="00D1114A" w:rsidP="00650A32">
            <w:pPr>
              <w:pStyle w:val="a5"/>
              <w:numPr>
                <w:ilvl w:val="0"/>
                <w:numId w:val="10"/>
              </w:numPr>
              <w:spacing w:afterLines="60" w:after="144"/>
              <w:ind w:left="349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32"/>
            <w:bookmarkEnd w:id="2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Раздел "Проект организации строительства"</w:t>
            </w:r>
            <w:r w:rsidR="004D7C8B" w:rsidRPr="008B3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C8B" w:rsidRPr="008B3CC4" w:rsidRDefault="004D7C8B" w:rsidP="00650A32">
            <w:pPr>
              <w:pStyle w:val="a5"/>
              <w:numPr>
                <w:ilvl w:val="0"/>
                <w:numId w:val="10"/>
              </w:numPr>
              <w:spacing w:afterLines="60" w:after="144"/>
              <w:ind w:left="349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Раздел "Перечень мероприятий по охране окружающей среды";</w:t>
            </w:r>
          </w:p>
          <w:p w:rsidR="00D1114A" w:rsidRPr="008B3CC4" w:rsidRDefault="00D1114A" w:rsidP="00650A32">
            <w:pPr>
              <w:pStyle w:val="a5"/>
              <w:numPr>
                <w:ilvl w:val="0"/>
                <w:numId w:val="10"/>
              </w:numPr>
              <w:spacing w:afterLines="60" w:after="144"/>
              <w:ind w:left="349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Раздел "Мероприятия по обеспечению пожарной безопасности"</w:t>
            </w:r>
            <w:r w:rsidR="004D7C8B" w:rsidRPr="008B3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114A" w:rsidRDefault="00D1114A" w:rsidP="00650A32">
            <w:pPr>
              <w:pStyle w:val="a5"/>
              <w:numPr>
                <w:ilvl w:val="0"/>
                <w:numId w:val="10"/>
              </w:numPr>
              <w:spacing w:afterLines="60" w:after="144"/>
              <w:ind w:left="349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"Смета на строительство"</w:t>
            </w:r>
            <w:r w:rsidR="004D7C8B" w:rsidRPr="008B3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3CC4" w:rsidRPr="008B3CC4" w:rsidRDefault="008B3CC4" w:rsidP="00650A32">
            <w:pPr>
              <w:pStyle w:val="a5"/>
              <w:numPr>
                <w:ilvl w:val="0"/>
                <w:numId w:val="10"/>
              </w:numPr>
              <w:spacing w:afterLines="60" w:after="144"/>
              <w:ind w:left="349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«Мероприятия по промышленной безопасности»</w:t>
            </w:r>
          </w:p>
          <w:p w:rsidR="00D1114A" w:rsidRPr="008B3CC4" w:rsidRDefault="00F57A81" w:rsidP="00650A32">
            <w:pPr>
              <w:pStyle w:val="a5"/>
              <w:numPr>
                <w:ilvl w:val="0"/>
                <w:numId w:val="10"/>
              </w:numPr>
              <w:spacing w:afterLines="60" w:after="144"/>
              <w:ind w:left="349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Проект рекультивации нарушенных земель</w:t>
            </w:r>
          </w:p>
        </w:tc>
      </w:tr>
      <w:tr w:rsidR="00C705BB" w:rsidRPr="008B3CC4" w:rsidTr="006D34D6">
        <w:trPr>
          <w:trHeight w:val="454"/>
        </w:trPr>
        <w:tc>
          <w:tcPr>
            <w:tcW w:w="2835" w:type="dxa"/>
          </w:tcPr>
          <w:p w:rsidR="00C705BB" w:rsidRPr="008B3CC4" w:rsidRDefault="00C705BB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документации</w:t>
            </w:r>
          </w:p>
        </w:tc>
        <w:tc>
          <w:tcPr>
            <w:tcW w:w="6521" w:type="dxa"/>
          </w:tcPr>
          <w:p w:rsidR="00F900AB" w:rsidRPr="008B3CC4" w:rsidRDefault="00F57A81" w:rsidP="00407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 предусмотреть</w:t>
            </w:r>
            <w:r w:rsidR="00F900AB" w:rsidRPr="008B3C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474F" w:rsidRPr="008B3CC4" w:rsidRDefault="00A0474F" w:rsidP="00650A32">
            <w:pPr>
              <w:pStyle w:val="a5"/>
              <w:numPr>
                <w:ilvl w:val="0"/>
                <w:numId w:val="10"/>
              </w:numPr>
              <w:spacing w:afterLines="60" w:after="144"/>
              <w:ind w:left="349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текстовых материалов выполнить в соответствии с требованием Постановления Правительства РФ № 87 «О составе разделов проектной документации и требованиях к их содержанию»;</w:t>
            </w:r>
          </w:p>
          <w:p w:rsidR="008F5F09" w:rsidRPr="008B3CC4" w:rsidRDefault="00A0474F" w:rsidP="00650A32">
            <w:pPr>
              <w:pStyle w:val="a5"/>
              <w:numPr>
                <w:ilvl w:val="0"/>
                <w:numId w:val="10"/>
              </w:numPr>
              <w:spacing w:afterLines="60" w:after="144"/>
              <w:ind w:left="349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5F09" w:rsidRPr="008B3CC4">
              <w:rPr>
                <w:rFonts w:ascii="Times New Roman" w:hAnsi="Times New Roman" w:cs="Times New Roman"/>
                <w:sz w:val="24"/>
                <w:szCs w:val="24"/>
              </w:rPr>
              <w:t>рафические материалы</w:t>
            </w:r>
            <w:r w:rsidR="00312965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состоят из</w:t>
            </w:r>
            <w:r w:rsidR="008F5F09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5F09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рельефа, генеральн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F5F09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5F09" w:rsidRPr="008B3CC4">
              <w:rPr>
                <w:rFonts w:ascii="Times New Roman" w:hAnsi="Times New Roman" w:cs="Times New Roman"/>
                <w:sz w:val="24"/>
                <w:szCs w:val="24"/>
              </w:rPr>
              <w:t>, сводн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F5F09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5F09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сетей, чертеж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F5F09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="008F5F09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эстакад, 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оснований блочного и емкостного оборудования</w:t>
            </w:r>
            <w:r w:rsidR="008F5F09" w:rsidRPr="008B3CC4">
              <w:rPr>
                <w:rFonts w:ascii="Times New Roman" w:hAnsi="Times New Roman" w:cs="Times New Roman"/>
                <w:sz w:val="24"/>
                <w:szCs w:val="24"/>
              </w:rPr>
              <w:t>, ограждения, принципиальные схемы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5F09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электроснабжения, освещения, отопления, видеонаблюдения, пожарной сигнализации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, водоснабжения.</w:t>
            </w:r>
            <w:proofErr w:type="gramEnd"/>
          </w:p>
          <w:p w:rsidR="00F900AB" w:rsidRPr="008B3CC4" w:rsidRDefault="00F900AB" w:rsidP="00650A32">
            <w:pPr>
              <w:pStyle w:val="a5"/>
              <w:numPr>
                <w:ilvl w:val="0"/>
                <w:numId w:val="10"/>
              </w:numPr>
              <w:spacing w:afterLines="60" w:after="144"/>
              <w:ind w:left="349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</w:t>
            </w:r>
            <w:r w:rsidR="00F57A81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объемов работ, 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выполнить по форме Заказчика (предоставляется по отдельному запросу). Выдать отдельным томом;</w:t>
            </w:r>
          </w:p>
          <w:p w:rsidR="00F57A81" w:rsidRPr="008B3CC4" w:rsidRDefault="00F57A81" w:rsidP="00650A32">
            <w:pPr>
              <w:pStyle w:val="a5"/>
              <w:numPr>
                <w:ilvl w:val="0"/>
                <w:numId w:val="10"/>
              </w:numPr>
              <w:spacing w:afterLines="60" w:after="144"/>
              <w:ind w:left="349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спецификации оборудования и материалов. </w:t>
            </w:r>
            <w:r w:rsidR="00F900AB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Выдать отдельным томом. 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При формировании спецификации и смет все оборудование и материалы относить к поставке Заказчика</w:t>
            </w:r>
            <w:r w:rsidR="00F900AB" w:rsidRPr="008B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B07" w:rsidRPr="008B3CC4" w:rsidRDefault="00034B07" w:rsidP="00650A32">
            <w:pPr>
              <w:pStyle w:val="a5"/>
              <w:numPr>
                <w:ilvl w:val="0"/>
                <w:numId w:val="10"/>
              </w:numPr>
              <w:spacing w:afterLines="60" w:after="144"/>
              <w:ind w:left="349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Предусмотреть объемы работ для ликвидации базы временных зданий и сооружений. Оформить ведомостью объемов работ.</w:t>
            </w:r>
            <w:r w:rsidR="007D7ACC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Выдать отдельным томом</w:t>
            </w:r>
            <w:r w:rsidR="004F6B42" w:rsidRPr="008B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148" w:rsidRPr="008B3CC4" w:rsidTr="006D34D6">
        <w:trPr>
          <w:trHeight w:val="454"/>
        </w:trPr>
        <w:tc>
          <w:tcPr>
            <w:tcW w:w="2835" w:type="dxa"/>
          </w:tcPr>
          <w:p w:rsidR="00282148" w:rsidRPr="008B3CC4" w:rsidRDefault="00282148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</w:t>
            </w:r>
            <w:proofErr w:type="spell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r w:rsidR="00650A3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1AFE" w:rsidRPr="008B3CC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ВЗиС</w:t>
            </w:r>
            <w:proofErr w:type="spellEnd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282148" w:rsidRPr="00C93A96" w:rsidRDefault="00282148" w:rsidP="00C93A96">
            <w:pPr>
              <w:pStyle w:val="a5"/>
              <w:numPr>
                <w:ilvl w:val="0"/>
                <w:numId w:val="15"/>
              </w:numPr>
              <w:ind w:lef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 xml:space="preserve">Размеры площадки </w:t>
            </w:r>
            <w:proofErr w:type="spellStart"/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ВЗиС</w:t>
            </w:r>
            <w:proofErr w:type="spellEnd"/>
            <w:r w:rsidR="00DC6E06" w:rsidRPr="00C9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AFE" w:rsidRPr="00C93A96">
              <w:rPr>
                <w:rFonts w:ascii="Times New Roman" w:hAnsi="Times New Roman" w:cs="Times New Roman"/>
                <w:sz w:val="24"/>
                <w:szCs w:val="24"/>
              </w:rPr>
              <w:t xml:space="preserve">базы </w:t>
            </w:r>
            <w:r w:rsidR="00DC6E06" w:rsidRPr="00C93A96">
              <w:rPr>
                <w:rFonts w:ascii="Times New Roman" w:hAnsi="Times New Roman" w:cs="Times New Roman"/>
                <w:sz w:val="24"/>
                <w:szCs w:val="24"/>
              </w:rPr>
              <w:t>бурения</w:t>
            </w: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: 400х500м</w:t>
            </w:r>
          </w:p>
          <w:p w:rsidR="00282148" w:rsidRPr="008B3CC4" w:rsidRDefault="00282148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зданий и сооружений, </w:t>
            </w:r>
            <w:proofErr w:type="gram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gramEnd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к строительству на участке (площадке) </w:t>
            </w:r>
            <w:proofErr w:type="spell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ВЗиС</w:t>
            </w:r>
            <w:proofErr w:type="spellEnd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</w:p>
          <w:p w:rsidR="00282148" w:rsidRPr="008B3CC4" w:rsidRDefault="00282148" w:rsidP="00B13F52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Ангар под теплый склад – 3шт.;</w:t>
            </w:r>
          </w:p>
          <w:p w:rsidR="00282148" w:rsidRPr="008B3CC4" w:rsidRDefault="00282148" w:rsidP="00B13F52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Ангар под хранение (склад) – 7 шт.;</w:t>
            </w:r>
          </w:p>
          <w:p w:rsidR="00282148" w:rsidRPr="008B3CC4" w:rsidRDefault="00282148" w:rsidP="00B13F52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Склад ГСМ </w:t>
            </w:r>
            <w:r w:rsidR="00234D17" w:rsidRPr="008B3CC4">
              <w:rPr>
                <w:rFonts w:ascii="Times New Roman" w:hAnsi="Times New Roman" w:cs="Times New Roman"/>
                <w:sz w:val="24"/>
                <w:szCs w:val="24"/>
              </w:rPr>
              <w:t>и площадка заправки техники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2148" w:rsidRPr="008B3CC4" w:rsidRDefault="00282148" w:rsidP="00B13F52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Открытые площадки под хранение оборудования и материалов – 16 шт.;</w:t>
            </w:r>
          </w:p>
          <w:p w:rsidR="00282148" w:rsidRPr="008B3CC4" w:rsidRDefault="00282148" w:rsidP="00B13F52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Жилые помещения на 300 чел. – 3 шт.;</w:t>
            </w:r>
          </w:p>
          <w:p w:rsidR="00282148" w:rsidRPr="008B3CC4" w:rsidRDefault="00282148" w:rsidP="00B13F52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Столовая на 50 чел. – 1 шт.;</w:t>
            </w:r>
          </w:p>
          <w:p w:rsidR="00282148" w:rsidRPr="008B3CC4" w:rsidRDefault="00282148" w:rsidP="00B13F52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Банно-прачечный комбинат на 50 чел. – 1 шт.;</w:t>
            </w:r>
          </w:p>
          <w:p w:rsidR="00282148" w:rsidRPr="008B3CC4" w:rsidRDefault="00282148" w:rsidP="00B13F52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Стоянку под технику – 2 шт.</w:t>
            </w:r>
          </w:p>
          <w:p w:rsidR="00282148" w:rsidRPr="008B3CC4" w:rsidRDefault="00282148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</w:t>
            </w:r>
            <w:proofErr w:type="gram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отапливаемый</w:t>
            </w:r>
            <w:proofErr w:type="gramEnd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/неотапливаемый) – отапливаемый</w:t>
            </w:r>
          </w:p>
          <w:p w:rsidR="00282148" w:rsidRPr="008B3CC4" w:rsidRDefault="00B13F52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  <w:r w:rsidR="00282148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– круглосуточно </w:t>
            </w:r>
          </w:p>
          <w:p w:rsidR="00282148" w:rsidRPr="008B3CC4" w:rsidRDefault="00282148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Общее потребление эл. энергии – 800 кВт</w:t>
            </w:r>
            <w:r w:rsidR="00915307">
              <w:rPr>
                <w:rFonts w:ascii="Times New Roman" w:hAnsi="Times New Roman" w:cs="Times New Roman"/>
                <w:sz w:val="24"/>
                <w:szCs w:val="24"/>
              </w:rPr>
              <w:t xml:space="preserve"> (уточнить при проектировании)</w:t>
            </w:r>
          </w:p>
          <w:p w:rsidR="00F118EB" w:rsidRDefault="00841D27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электроэнергии </w:t>
            </w:r>
            <w:r w:rsidR="00C93A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60823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307">
              <w:rPr>
                <w:rFonts w:ascii="Times New Roman" w:hAnsi="Times New Roman" w:cs="Times New Roman"/>
                <w:sz w:val="24"/>
                <w:szCs w:val="24"/>
              </w:rPr>
              <w:t xml:space="preserve">учесть возможность использования </w:t>
            </w:r>
            <w:r w:rsidR="00C93A96">
              <w:rPr>
                <w:rFonts w:ascii="Times New Roman" w:hAnsi="Times New Roman" w:cs="Times New Roman"/>
                <w:sz w:val="24"/>
                <w:szCs w:val="24"/>
              </w:rPr>
              <w:t>ДЭС, ПАЭС, ГТЭС, ГПА</w:t>
            </w:r>
            <w:r w:rsidR="00915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3A96">
              <w:rPr>
                <w:rFonts w:ascii="Times New Roman" w:hAnsi="Times New Roman" w:cs="Times New Roman"/>
                <w:sz w:val="24"/>
                <w:szCs w:val="24"/>
              </w:rPr>
              <w:t xml:space="preserve"> внешнее энергоснабжение</w:t>
            </w:r>
            <w:r w:rsidR="00F118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1D27" w:rsidRPr="008B3CC4" w:rsidRDefault="00F118EB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топлива на энергоснабжение – дизельное топливо, природный газ, сжиженный природный газ.</w:t>
            </w:r>
          </w:p>
          <w:p w:rsidR="00282148" w:rsidRPr="008B3CC4" w:rsidRDefault="00282148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Показатели потребности в воде (холодной/горячей)</w:t>
            </w:r>
          </w:p>
          <w:p w:rsidR="00FF2109" w:rsidRDefault="00FF2109" w:rsidP="00FF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- холодная вода: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B3C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/сутки;</w:t>
            </w:r>
          </w:p>
          <w:p w:rsidR="00FF2109" w:rsidRPr="00F118EB" w:rsidRDefault="00FF2109" w:rsidP="00FF2109">
            <w:pPr>
              <w:pStyle w:val="a5"/>
              <w:numPr>
                <w:ilvl w:val="0"/>
                <w:numId w:val="16"/>
              </w:numPr>
              <w:ind w:left="510" w:hanging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18EB">
              <w:rPr>
                <w:rFonts w:ascii="Times New Roman" w:hAnsi="Times New Roman" w:cs="Times New Roman"/>
                <w:sz w:val="20"/>
                <w:szCs w:val="24"/>
              </w:rPr>
              <w:t>Ангары ремонтные (стан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ки, стенды) 3 шт. по 1,5 м3/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F118EB">
              <w:rPr>
                <w:rFonts w:ascii="Times New Roman" w:hAnsi="Times New Roman" w:cs="Times New Roman"/>
                <w:sz w:val="20"/>
                <w:szCs w:val="24"/>
              </w:rPr>
              <w:t>4,5</w:t>
            </w:r>
            <w:r>
              <w:t xml:space="preserve"> </w:t>
            </w:r>
            <w:r w:rsidRPr="00FF2109">
              <w:rPr>
                <w:rFonts w:ascii="Times New Roman" w:hAnsi="Times New Roman" w:cs="Times New Roman"/>
                <w:sz w:val="20"/>
                <w:szCs w:val="24"/>
              </w:rPr>
              <w:t>м3 /сутки</w:t>
            </w:r>
          </w:p>
          <w:p w:rsidR="00FF2109" w:rsidRPr="00F118EB" w:rsidRDefault="00FF2109" w:rsidP="00FF2109">
            <w:pPr>
              <w:pStyle w:val="a5"/>
              <w:numPr>
                <w:ilvl w:val="0"/>
                <w:numId w:val="16"/>
              </w:numPr>
              <w:ind w:left="510" w:hanging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18EB">
              <w:rPr>
                <w:rFonts w:ascii="Times New Roman" w:hAnsi="Times New Roman" w:cs="Times New Roman"/>
                <w:sz w:val="20"/>
                <w:szCs w:val="24"/>
              </w:rPr>
              <w:t>Ангары 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ля сервисов 7 шт. по 0,5 м3/сут-</w:t>
            </w:r>
            <w:r w:rsidRPr="00F118EB"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  <w:r w:rsidRPr="00FF2109">
              <w:rPr>
                <w:rFonts w:ascii="Times New Roman" w:hAnsi="Times New Roman" w:cs="Times New Roman"/>
                <w:sz w:val="20"/>
                <w:szCs w:val="24"/>
              </w:rPr>
              <w:t xml:space="preserve"> м3 /сутки</w:t>
            </w:r>
          </w:p>
          <w:p w:rsidR="00FF2109" w:rsidRPr="00FF2109" w:rsidRDefault="00FF2109" w:rsidP="00FF2109">
            <w:pPr>
              <w:pStyle w:val="a5"/>
              <w:numPr>
                <w:ilvl w:val="0"/>
                <w:numId w:val="16"/>
              </w:numPr>
              <w:ind w:left="510" w:hanging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109">
              <w:rPr>
                <w:rFonts w:ascii="Times New Roman" w:hAnsi="Times New Roman" w:cs="Times New Roman"/>
                <w:sz w:val="20"/>
                <w:szCs w:val="24"/>
              </w:rPr>
              <w:t>Обеспечение жизнедеятельности (0,03 м3/</w:t>
            </w:r>
            <w:proofErr w:type="spellStart"/>
            <w:r w:rsidRPr="00FF2109">
              <w:rPr>
                <w:rFonts w:ascii="Times New Roman" w:hAnsi="Times New Roman" w:cs="Times New Roman"/>
                <w:sz w:val="20"/>
                <w:szCs w:val="24"/>
              </w:rPr>
              <w:t>сут</w:t>
            </w:r>
            <w:proofErr w:type="spellEnd"/>
            <w:r w:rsidRPr="00FF2109">
              <w:rPr>
                <w:rFonts w:ascii="Times New Roman" w:hAnsi="Times New Roman" w:cs="Times New Roman"/>
                <w:sz w:val="20"/>
                <w:szCs w:val="24"/>
              </w:rPr>
              <w:t xml:space="preserve"> на 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чел., всего 200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чел. на базе) - </w:t>
            </w:r>
            <w:r w:rsidRPr="00FF2109">
              <w:rPr>
                <w:rFonts w:ascii="Times New Roman" w:hAnsi="Times New Roman" w:cs="Times New Roman"/>
                <w:sz w:val="20"/>
                <w:szCs w:val="24"/>
              </w:rPr>
              <w:t>6 м3 /сутки</w:t>
            </w:r>
          </w:p>
          <w:p w:rsidR="00FF2109" w:rsidRPr="00FF2109" w:rsidRDefault="00FF2109" w:rsidP="00FF2109">
            <w:pPr>
              <w:pStyle w:val="a5"/>
              <w:numPr>
                <w:ilvl w:val="0"/>
                <w:numId w:val="16"/>
              </w:numPr>
              <w:ind w:left="510" w:hanging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FF2109">
              <w:rPr>
                <w:rFonts w:ascii="Times New Roman" w:hAnsi="Times New Roman" w:cs="Times New Roman"/>
                <w:sz w:val="20"/>
                <w:szCs w:val="24"/>
              </w:rPr>
              <w:t xml:space="preserve">ППУ 1600/100 на базе (1,3 м3 в час 180 </w:t>
            </w:r>
            <w:proofErr w:type="spellStart"/>
            <w:r w:rsidRPr="00FF2109">
              <w:rPr>
                <w:rFonts w:ascii="Times New Roman" w:hAnsi="Times New Roman" w:cs="Times New Roman"/>
                <w:sz w:val="20"/>
                <w:szCs w:val="24"/>
              </w:rPr>
              <w:t>сут</w:t>
            </w:r>
            <w:proofErr w:type="spellEnd"/>
            <w:r w:rsidRPr="00FF2109">
              <w:rPr>
                <w:rFonts w:ascii="Times New Roman" w:hAnsi="Times New Roman" w:cs="Times New Roman"/>
                <w:sz w:val="20"/>
                <w:szCs w:val="24"/>
              </w:rPr>
              <w:t xml:space="preserve">. работы в году, по 6 час в </w:t>
            </w:r>
            <w:proofErr w:type="spellStart"/>
            <w:r w:rsidRPr="00FF2109">
              <w:rPr>
                <w:rFonts w:ascii="Times New Roman" w:hAnsi="Times New Roman" w:cs="Times New Roman"/>
                <w:sz w:val="20"/>
                <w:szCs w:val="24"/>
              </w:rPr>
              <w:t>сут</w:t>
            </w:r>
            <w:proofErr w:type="spellEnd"/>
            <w:r w:rsidRPr="00FF210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FF210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FF2109">
              <w:rPr>
                <w:rFonts w:ascii="Times New Roman" w:hAnsi="Times New Roman" w:cs="Times New Roman"/>
                <w:sz w:val="20"/>
                <w:szCs w:val="24"/>
              </w:rPr>
              <w:t>Распределено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на все сутки содержания базы) -</w:t>
            </w:r>
            <w:r w:rsidRPr="00FF2109">
              <w:rPr>
                <w:rFonts w:ascii="Times New Roman" w:hAnsi="Times New Roman" w:cs="Times New Roman"/>
                <w:sz w:val="20"/>
                <w:szCs w:val="24"/>
              </w:rPr>
              <w:t>3,85 м3 /сутки</w:t>
            </w:r>
            <w:proofErr w:type="gramEnd"/>
          </w:p>
          <w:p w:rsidR="00FF2109" w:rsidRDefault="00FF2109" w:rsidP="00FF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- горячая вода: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B3C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/сутки.</w:t>
            </w:r>
          </w:p>
          <w:p w:rsidR="00FF2109" w:rsidRPr="00FF2109" w:rsidRDefault="00FF2109" w:rsidP="00FF2109">
            <w:pPr>
              <w:pStyle w:val="a5"/>
              <w:numPr>
                <w:ilvl w:val="0"/>
                <w:numId w:val="18"/>
              </w:numPr>
              <w:ind w:left="510" w:hanging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09">
              <w:rPr>
                <w:rFonts w:ascii="Times New Roman" w:hAnsi="Times New Roman" w:cs="Times New Roman"/>
                <w:sz w:val="20"/>
                <w:szCs w:val="24"/>
              </w:rPr>
              <w:t>Обеспечение жизнедеятельности (0,03 м3/</w:t>
            </w:r>
            <w:proofErr w:type="spellStart"/>
            <w:r w:rsidRPr="00FF2109">
              <w:rPr>
                <w:rFonts w:ascii="Times New Roman" w:hAnsi="Times New Roman" w:cs="Times New Roman"/>
                <w:sz w:val="20"/>
                <w:szCs w:val="24"/>
              </w:rPr>
              <w:t>сут</w:t>
            </w:r>
            <w:proofErr w:type="spellEnd"/>
            <w:r w:rsidRPr="00FF2109">
              <w:rPr>
                <w:rFonts w:ascii="Times New Roman" w:hAnsi="Times New Roman" w:cs="Times New Roman"/>
                <w:sz w:val="20"/>
                <w:szCs w:val="24"/>
              </w:rPr>
              <w:t xml:space="preserve"> на 1 чел., всего 200 чел. на базе)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F2109">
              <w:rPr>
                <w:rFonts w:ascii="Times New Roman" w:hAnsi="Times New Roman" w:cs="Times New Roman"/>
                <w:sz w:val="20"/>
                <w:szCs w:val="24"/>
              </w:rPr>
              <w:t>- 12 м3 /сутки</w:t>
            </w:r>
            <w:r w:rsidRPr="00FF2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DFD" w:rsidRDefault="00F118EB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водоснабжения: водозаборная скважина на площадке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ВЗиС</w:t>
            </w:r>
            <w:proofErr w:type="spellEnd"/>
          </w:p>
          <w:p w:rsidR="00FF2109" w:rsidRPr="008B3CC4" w:rsidRDefault="00FF2109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06" w:rsidRPr="00166570" w:rsidRDefault="00DC6E06" w:rsidP="00C93A96">
            <w:pPr>
              <w:pStyle w:val="a5"/>
              <w:numPr>
                <w:ilvl w:val="0"/>
                <w:numId w:val="15"/>
              </w:numPr>
              <w:ind w:left="36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Размеры площадки </w:t>
            </w:r>
            <w:proofErr w:type="spellStart"/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ВЗиС</w:t>
            </w:r>
            <w:proofErr w:type="spellEnd"/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переработки</w:t>
            </w:r>
            <w:r w:rsidR="00D71AFE"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отходов бурения</w:t>
            </w: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BB0C75"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93A96"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400</w:t>
            </w:r>
            <w:r w:rsidR="00BB0C75"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х1</w:t>
            </w:r>
            <w:r w:rsidR="00C93A96"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</w:t>
            </w:r>
            <w:r w:rsidR="00BB0C75"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м.</w:t>
            </w:r>
          </w:p>
          <w:p w:rsidR="00DC6E06" w:rsidRPr="00166570" w:rsidRDefault="00DC6E06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Перечень зданий и </w:t>
            </w:r>
            <w:r w:rsidR="00D71AFE"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сооружений, планируемые</w:t>
            </w: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 строительству на участке (</w:t>
            </w:r>
            <w:r w:rsidR="00D71AFE"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площадки)</w:t>
            </w: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ВЗиС</w:t>
            </w:r>
            <w:proofErr w:type="spellEnd"/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</w:p>
          <w:p w:rsidR="00F52332" w:rsidRPr="00166570" w:rsidRDefault="00F52332" w:rsidP="00F52332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Ангар для хранения </w:t>
            </w:r>
            <w:proofErr w:type="spellStart"/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хим</w:t>
            </w:r>
            <w:proofErr w:type="gramStart"/>
            <w:r w:rsidR="00C93A96"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еагентов</w:t>
            </w:r>
            <w:proofErr w:type="spellEnd"/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-3 шт.</w:t>
            </w:r>
          </w:p>
          <w:p w:rsidR="00F52332" w:rsidRPr="00166570" w:rsidRDefault="00F52332" w:rsidP="00F52332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Открытый склад хранения хим. реагентов -4шт.</w:t>
            </w:r>
          </w:p>
          <w:p w:rsidR="00F52332" w:rsidRPr="00166570" w:rsidRDefault="00F52332" w:rsidP="00F52332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Вагон-дом жилой- 17 шт.</w:t>
            </w:r>
          </w:p>
          <w:p w:rsidR="00F52332" w:rsidRPr="00166570" w:rsidRDefault="00F52332" w:rsidP="00F52332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Цех готовой продукции – 2 шт.</w:t>
            </w:r>
          </w:p>
          <w:p w:rsidR="00F52332" w:rsidRPr="00166570" w:rsidRDefault="00F52332" w:rsidP="00F52332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Резервный </w:t>
            </w:r>
            <w:proofErr w:type="spellStart"/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шламонакопитель</w:t>
            </w:r>
            <w:proofErr w:type="spellEnd"/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1 шт.</w:t>
            </w:r>
          </w:p>
          <w:p w:rsidR="0054106A" w:rsidRPr="00166570" w:rsidRDefault="0054106A" w:rsidP="00F52332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Установка по утилизации </w:t>
            </w:r>
            <w:proofErr w:type="spellStart"/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замазученных</w:t>
            </w:r>
            <w:proofErr w:type="spellEnd"/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грунтов-1шт.</w:t>
            </w:r>
          </w:p>
          <w:p w:rsidR="0054106A" w:rsidRPr="00166570" w:rsidRDefault="0054106A" w:rsidP="00F52332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Шламонакопитель</w:t>
            </w:r>
            <w:proofErr w:type="spellEnd"/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для установок УЗГ-1М -1шт.</w:t>
            </w:r>
          </w:p>
          <w:p w:rsidR="00F52332" w:rsidRPr="00166570" w:rsidRDefault="0054106A" w:rsidP="00F52332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Склад ГСМ- 1шт.</w:t>
            </w:r>
          </w:p>
          <w:p w:rsidR="0054106A" w:rsidRPr="00166570" w:rsidRDefault="0054106A" w:rsidP="00F52332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Котельная </w:t>
            </w:r>
            <w:r w:rsidR="00C93A96"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отопительно-производственная</w:t>
            </w: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 1шт.</w:t>
            </w:r>
          </w:p>
          <w:p w:rsidR="00DF48DE" w:rsidRPr="00166570" w:rsidRDefault="00DF48DE" w:rsidP="00DF48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Основные характеристики (</w:t>
            </w:r>
            <w:proofErr w:type="gramStart"/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отапливаемый</w:t>
            </w:r>
            <w:proofErr w:type="gramEnd"/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/неотапливаемый) – отапливаемый</w:t>
            </w:r>
          </w:p>
          <w:p w:rsidR="00DF48DE" w:rsidRPr="00166570" w:rsidRDefault="00DF48DE" w:rsidP="00DF48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Режим работы – круглосуточно </w:t>
            </w:r>
          </w:p>
          <w:p w:rsidR="00DF48DE" w:rsidRPr="00166570" w:rsidRDefault="00DF48DE" w:rsidP="00DF48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Общее потребление эл. энергии –130 кВт</w:t>
            </w:r>
            <w:r w:rsidR="00915307"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(уточнить при проектировании)</w:t>
            </w:r>
          </w:p>
          <w:p w:rsidR="00F118EB" w:rsidRPr="00166570" w:rsidRDefault="00F118EB" w:rsidP="00F118E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Источник электроэнергии – ДЭС, ПАЭС, ГТЭС, ГПА внешнее энергоснабжение. </w:t>
            </w:r>
          </w:p>
          <w:p w:rsidR="00DF48DE" w:rsidRPr="00166570" w:rsidRDefault="00F118EB" w:rsidP="00F118E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 топлива на энергоснабжение – дизельное топливо, природный газ, сжиженный природный газ.</w:t>
            </w:r>
          </w:p>
          <w:p w:rsidR="00DF48DE" w:rsidRPr="00166570" w:rsidRDefault="00DF48DE" w:rsidP="00DF48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Показатели потребности в воде (холодной/горячей)</w:t>
            </w:r>
          </w:p>
          <w:p w:rsidR="00DF48DE" w:rsidRPr="00166570" w:rsidRDefault="00DF48DE" w:rsidP="00DF48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 холодная вода: </w:t>
            </w:r>
            <w:r w:rsidR="00737D75"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15,9 </w:t>
            </w: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3</w:t>
            </w: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/сутки;</w:t>
            </w:r>
          </w:p>
          <w:p w:rsidR="00F118EB" w:rsidRPr="00166570" w:rsidRDefault="00F118EB" w:rsidP="00FF2109">
            <w:pPr>
              <w:pStyle w:val="a5"/>
              <w:numPr>
                <w:ilvl w:val="0"/>
                <w:numId w:val="16"/>
              </w:numPr>
              <w:ind w:left="510" w:hanging="142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Ангар</w:t>
            </w:r>
            <w:r w:rsidR="00737D75"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  <w:r w:rsidR="00FF2109"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по 0,5 м3/сут-</w:t>
            </w:r>
            <w:r w:rsidR="00737D75"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0,5</w:t>
            </w:r>
            <w:r w:rsidR="00FF2109"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м3 /сутки</w:t>
            </w:r>
          </w:p>
          <w:p w:rsidR="00F118EB" w:rsidRPr="00166570" w:rsidRDefault="00F118EB" w:rsidP="00FF2109">
            <w:pPr>
              <w:pStyle w:val="a5"/>
              <w:numPr>
                <w:ilvl w:val="0"/>
                <w:numId w:val="16"/>
              </w:numPr>
              <w:ind w:left="510" w:hanging="142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Обеспечение жизнедеятельности</w:t>
            </w:r>
            <w:r w:rsidR="00FF2109"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  <w:r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(0,0</w:t>
            </w:r>
            <w:r w:rsidR="00FF2109"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9</w:t>
            </w:r>
            <w:r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м3/</w:t>
            </w:r>
            <w:proofErr w:type="spellStart"/>
            <w:r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сут</w:t>
            </w:r>
            <w:proofErr w:type="spellEnd"/>
            <w:r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на 1 </w:t>
            </w:r>
            <w:r w:rsidR="00FF2109"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чел., всего </w:t>
            </w:r>
            <w:r w:rsidR="00737D75"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10</w:t>
            </w:r>
            <w:r w:rsidR="00FF2109"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чел. на базе) </w:t>
            </w:r>
            <w:r w:rsidR="00737D75"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–</w:t>
            </w:r>
            <w:r w:rsidR="00FF2109"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  <w:r w:rsidR="00737D75"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0,9</w:t>
            </w:r>
            <w:r w:rsidR="00FF2109"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м3 /сутки</w:t>
            </w:r>
          </w:p>
          <w:p w:rsidR="00F118EB" w:rsidRPr="00166570" w:rsidRDefault="00F118EB" w:rsidP="00FF2109">
            <w:pPr>
              <w:pStyle w:val="a5"/>
              <w:numPr>
                <w:ilvl w:val="0"/>
                <w:numId w:val="16"/>
              </w:numPr>
              <w:ind w:left="510" w:hanging="142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proofErr w:type="gramStart"/>
            <w:r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ППУ 1600/100 на базе</w:t>
            </w:r>
            <w:r w:rsidR="00FF2109"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  <w:r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(1,3 м3 в час </w:t>
            </w:r>
            <w:r w:rsidR="00737D75"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180 </w:t>
            </w:r>
            <w:proofErr w:type="spellStart"/>
            <w:r w:rsidR="00737D75"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сут</w:t>
            </w:r>
            <w:proofErr w:type="spellEnd"/>
            <w:r w:rsidR="00737D75"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. работы в году, по 3</w:t>
            </w:r>
            <w:r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час в </w:t>
            </w:r>
            <w:proofErr w:type="spellStart"/>
            <w:r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сут</w:t>
            </w:r>
            <w:proofErr w:type="spellEnd"/>
            <w:r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.</w:t>
            </w:r>
            <w:proofErr w:type="gramEnd"/>
            <w:r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  <w:proofErr w:type="gramStart"/>
            <w:r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Распределено</w:t>
            </w:r>
            <w:r w:rsidR="00FF2109"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на все сутки содержания базы) -</w:t>
            </w:r>
            <w:r w:rsidR="00737D75"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1,25</w:t>
            </w:r>
            <w:r w:rsidR="00FF2109"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м3 /сутки</w:t>
            </w:r>
            <w:proofErr w:type="gramEnd"/>
          </w:p>
          <w:p w:rsidR="00737D75" w:rsidRPr="00166570" w:rsidRDefault="00737D75" w:rsidP="00FF2109">
            <w:pPr>
              <w:pStyle w:val="a5"/>
              <w:numPr>
                <w:ilvl w:val="0"/>
                <w:numId w:val="16"/>
              </w:numPr>
              <w:ind w:left="510" w:hanging="142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Котельная 1,1 м3 в час 180 суток работы в году 24 часа в сутки – 13,2 м3 </w:t>
            </w:r>
          </w:p>
          <w:p w:rsidR="00F118EB" w:rsidRPr="00166570" w:rsidRDefault="00F118EB" w:rsidP="00F118E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 горячая вода: </w:t>
            </w:r>
            <w:r w:rsidR="00FF2109"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</w:t>
            </w: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3</w:t>
            </w: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/сутки.</w:t>
            </w:r>
          </w:p>
          <w:p w:rsidR="00FF2109" w:rsidRPr="00166570" w:rsidRDefault="00FF2109" w:rsidP="00FF2109">
            <w:pPr>
              <w:pStyle w:val="a5"/>
              <w:numPr>
                <w:ilvl w:val="0"/>
                <w:numId w:val="18"/>
              </w:numPr>
              <w:ind w:left="510" w:hanging="15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570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Обработка бурового раствора - 30 м3 /сутки</w:t>
            </w: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F118EB" w:rsidRPr="00166570" w:rsidRDefault="00F118EB" w:rsidP="00DF48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Источник водоснабжения: подвоз воды с водозабора </w:t>
            </w:r>
          </w:p>
          <w:p w:rsidR="00C93A96" w:rsidRPr="00166570" w:rsidRDefault="00C93A96" w:rsidP="00DF48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48DE" w:rsidRPr="008B3CC4" w:rsidRDefault="00DF48DE" w:rsidP="00DF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Технические характеристики площадок </w:t>
            </w:r>
            <w:proofErr w:type="spellStart"/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ВЗиС</w:t>
            </w:r>
            <w:proofErr w:type="spellEnd"/>
            <w:r w:rsidR="00D71AFE"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базы бурения и площадки переработки отходов бурения </w:t>
            </w: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представлены в Приложени</w:t>
            </w:r>
            <w:r w:rsidR="00D71AFE"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ях</w:t>
            </w: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</w:t>
            </w:r>
            <w:r w:rsidR="00D71AFE"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Pr="001665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5.</w:t>
            </w:r>
          </w:p>
          <w:p w:rsidR="00B13F52" w:rsidRPr="008B3CC4" w:rsidRDefault="00B13F52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09" w:rsidRPr="008B3CC4" w:rsidTr="006D34D6">
        <w:trPr>
          <w:trHeight w:val="454"/>
        </w:trPr>
        <w:tc>
          <w:tcPr>
            <w:tcW w:w="2835" w:type="dxa"/>
          </w:tcPr>
          <w:p w:rsidR="00D64009" w:rsidRPr="008B3CC4" w:rsidRDefault="00A51B93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инженерной подготовке </w:t>
            </w:r>
            <w:r w:rsidR="003832D3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и генеральному плану</w:t>
            </w:r>
          </w:p>
        </w:tc>
        <w:tc>
          <w:tcPr>
            <w:tcW w:w="6521" w:type="dxa"/>
          </w:tcPr>
          <w:p w:rsidR="00D64009" w:rsidRPr="008B3CC4" w:rsidRDefault="00F900AB" w:rsidP="00B1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инженерную подготовку в объеме достаточном для </w:t>
            </w:r>
            <w:r w:rsidR="008B6136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защиты площадки от климатических осадков. Объем работ определить </w:t>
            </w:r>
            <w:r w:rsidR="004D7C8B" w:rsidRPr="008B3CC4">
              <w:rPr>
                <w:rFonts w:ascii="Times New Roman" w:hAnsi="Times New Roman" w:cs="Times New Roman"/>
                <w:sz w:val="24"/>
                <w:szCs w:val="24"/>
              </w:rPr>
              <w:t>инженерными изысканиями.</w:t>
            </w:r>
          </w:p>
          <w:p w:rsidR="00282148" w:rsidRPr="008B3CC4" w:rsidRDefault="00282148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выполнить в соответствии с Приложением </w:t>
            </w:r>
            <w:r w:rsidR="00372B58" w:rsidRPr="008B3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к заданию на проектирование</w:t>
            </w:r>
            <w:r w:rsidR="00B13F52" w:rsidRPr="008B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F52" w:rsidRPr="008B3CC4" w:rsidRDefault="00B13F52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4D17" w:rsidRPr="008B3CC4" w:rsidTr="006D34D6">
        <w:trPr>
          <w:trHeight w:val="454"/>
        </w:trPr>
        <w:tc>
          <w:tcPr>
            <w:tcW w:w="2835" w:type="dxa"/>
          </w:tcPr>
          <w:p w:rsidR="00234D17" w:rsidRPr="008B3CC4" w:rsidRDefault="00234D17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Требование к складу ГСМ</w:t>
            </w:r>
          </w:p>
        </w:tc>
        <w:tc>
          <w:tcPr>
            <w:tcW w:w="6521" w:type="dxa"/>
          </w:tcPr>
          <w:p w:rsidR="00234D17" w:rsidRPr="008B3CC4" w:rsidRDefault="00234D17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Размеры площадки ГСМ: 40х40м</w:t>
            </w:r>
          </w:p>
          <w:p w:rsidR="00234D17" w:rsidRPr="008B3CC4" w:rsidRDefault="00234D17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Емкости объемом 50 м</w:t>
            </w:r>
            <w:r w:rsidRPr="008B3C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– 18 шт.</w:t>
            </w:r>
          </w:p>
          <w:p w:rsidR="00234D17" w:rsidRPr="008B3CC4" w:rsidRDefault="00234D17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Ограждение площадки – сетка </w:t>
            </w:r>
            <w:proofErr w:type="spell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с двумя рядами колючей проволоки.</w:t>
            </w:r>
          </w:p>
          <w:p w:rsidR="00B13F52" w:rsidRPr="008B3CC4" w:rsidRDefault="00B13F52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Планировка площадки ГСМ - </w:t>
            </w:r>
            <w:proofErr w:type="gram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горизонтальное</w:t>
            </w:r>
            <w:proofErr w:type="gramEnd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(без уклона). </w:t>
            </w:r>
            <w:proofErr w:type="gram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Плиты</w:t>
            </w:r>
            <w:proofErr w:type="gramEnd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гидроизолирующем материалом. С подъездом для заправки техники. Проезды гравийные (щебеночные) шириной не менее 8 м.</w:t>
            </w:r>
          </w:p>
          <w:p w:rsidR="00234D17" w:rsidRPr="008B3CC4" w:rsidRDefault="00234D17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</w:t>
            </w:r>
            <w:proofErr w:type="gram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отапливаемый</w:t>
            </w:r>
            <w:proofErr w:type="gramEnd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/неотапливаемый) – неотапливаемый</w:t>
            </w:r>
          </w:p>
          <w:p w:rsidR="00234D17" w:rsidRPr="008B3CC4" w:rsidRDefault="00234D17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Порядок эксплуатации – круглосуточно</w:t>
            </w:r>
          </w:p>
          <w:p w:rsidR="00B13F52" w:rsidRPr="008B3CC4" w:rsidRDefault="00B13F52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Электропотребление – 200 кВт</w:t>
            </w:r>
            <w:r w:rsidR="00915307">
              <w:rPr>
                <w:rFonts w:ascii="Times New Roman" w:hAnsi="Times New Roman" w:cs="Times New Roman"/>
                <w:sz w:val="24"/>
                <w:szCs w:val="24"/>
              </w:rPr>
              <w:t xml:space="preserve"> (уточнить при проектировании)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F52" w:rsidRPr="008B3CC4" w:rsidRDefault="00B13F52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персонала – 4 чел. </w:t>
            </w:r>
          </w:p>
          <w:p w:rsidR="00B13F52" w:rsidRPr="008B3CC4" w:rsidRDefault="00B13F52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Показатели потребности в воде (холодной/горячей)</w:t>
            </w:r>
          </w:p>
          <w:p w:rsidR="00B13F52" w:rsidRPr="008B3CC4" w:rsidRDefault="00B13F52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- холодная вода: нет;</w:t>
            </w:r>
          </w:p>
          <w:p w:rsidR="00234D17" w:rsidRPr="008B3CC4" w:rsidRDefault="00B13F52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- горячая вода: нет.</w:t>
            </w:r>
          </w:p>
          <w:p w:rsidR="00F71329" w:rsidRPr="008B3CC4" w:rsidRDefault="00F71329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</w:tr>
      <w:tr w:rsidR="00B13F52" w:rsidRPr="008B3CC4" w:rsidTr="006D34D6">
        <w:trPr>
          <w:trHeight w:val="454"/>
        </w:trPr>
        <w:tc>
          <w:tcPr>
            <w:tcW w:w="2835" w:type="dxa"/>
          </w:tcPr>
          <w:p w:rsidR="00B13F52" w:rsidRPr="008B3CC4" w:rsidRDefault="00B13F52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ангару для ремонта бурового оборудования (37х15 м)</w:t>
            </w:r>
          </w:p>
        </w:tc>
        <w:tc>
          <w:tcPr>
            <w:tcW w:w="6521" w:type="dxa"/>
          </w:tcPr>
          <w:p w:rsidR="00B13F52" w:rsidRPr="008B3CC4" w:rsidRDefault="00B13F52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Площадь ангара –</w:t>
            </w:r>
            <w:r w:rsidR="00B13306" w:rsidRPr="008B3CC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3C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A24" w:rsidRPr="008B3CC4" w:rsidRDefault="00F10A24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Размер ангара – 37х15 м.</w:t>
            </w:r>
          </w:p>
          <w:p w:rsidR="00F10A24" w:rsidRPr="008B3CC4" w:rsidRDefault="00F10A24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Электрическая таль № 1 – 10 тонн.</w:t>
            </w:r>
          </w:p>
          <w:p w:rsidR="00F10A24" w:rsidRDefault="00F10A24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Электрическая таль № 2 – 10 тонн.</w:t>
            </w:r>
          </w:p>
          <w:p w:rsidR="00B06E7B" w:rsidRPr="008B3CC4" w:rsidRDefault="00B06E7B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ПВО.</w:t>
            </w:r>
          </w:p>
          <w:p w:rsidR="00B13F52" w:rsidRPr="008B3CC4" w:rsidRDefault="00B13F52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Электропотребление – 130 кВт</w:t>
            </w:r>
            <w:r w:rsidR="00915307">
              <w:rPr>
                <w:rFonts w:ascii="Times New Roman" w:hAnsi="Times New Roman" w:cs="Times New Roman"/>
                <w:sz w:val="24"/>
                <w:szCs w:val="24"/>
              </w:rPr>
              <w:t xml:space="preserve"> (уточнить при проектировании)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F52" w:rsidRPr="008B3CC4" w:rsidRDefault="00B13F52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персонала – 18 чел. </w:t>
            </w:r>
          </w:p>
          <w:p w:rsidR="00B13F52" w:rsidRPr="008B3CC4" w:rsidRDefault="00B13F52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</w:t>
            </w:r>
            <w:proofErr w:type="gram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отапливаемый</w:t>
            </w:r>
            <w:proofErr w:type="gramEnd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/неотапливаемый) – отапливаемый</w:t>
            </w:r>
          </w:p>
          <w:p w:rsidR="00B13F52" w:rsidRPr="008B3CC4" w:rsidRDefault="00B13F52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– круглосуточно </w:t>
            </w:r>
          </w:p>
          <w:p w:rsidR="00B13F52" w:rsidRPr="008B3CC4" w:rsidRDefault="00B13F52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Показатели потребности в воде (холодной/горячей)</w:t>
            </w:r>
          </w:p>
          <w:p w:rsidR="00B13F52" w:rsidRPr="008B3CC4" w:rsidRDefault="00B13F52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- холодная вода: 7 м</w:t>
            </w:r>
            <w:r w:rsidRPr="008B3C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/сутки;</w:t>
            </w:r>
          </w:p>
          <w:p w:rsidR="00B13F52" w:rsidRPr="008B3CC4" w:rsidRDefault="00B13F52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- горячая вода: 3 м</w:t>
            </w:r>
            <w:r w:rsidRPr="008B3C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/сутки.</w:t>
            </w:r>
          </w:p>
          <w:p w:rsidR="00F10A24" w:rsidRPr="008B3CC4" w:rsidRDefault="00F10A24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ограждения ангара – </w:t>
            </w:r>
            <w:proofErr w:type="spell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-модульного исполнения.</w:t>
            </w:r>
          </w:p>
          <w:p w:rsidR="00F10A24" w:rsidRPr="008B3CC4" w:rsidRDefault="00F10A24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Требования к полу ангара – бетонные плиты.</w:t>
            </w:r>
          </w:p>
          <w:p w:rsidR="00F10A24" w:rsidRPr="008B3CC4" w:rsidRDefault="00F10A24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Ширина проездов – 8 м.</w:t>
            </w:r>
          </w:p>
          <w:p w:rsidR="00F10A24" w:rsidRPr="008B3CC4" w:rsidRDefault="00F10A24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Выполнить водоснабжение и канализацию – работа моющего агрегата.</w:t>
            </w:r>
          </w:p>
          <w:bookmarkEnd w:id="3"/>
          <w:p w:rsidR="00F10A24" w:rsidRPr="008B3CC4" w:rsidRDefault="00F10A24" w:rsidP="00B1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52" w:rsidRPr="008B3CC4" w:rsidTr="006D34D6">
        <w:trPr>
          <w:trHeight w:val="454"/>
        </w:trPr>
        <w:tc>
          <w:tcPr>
            <w:tcW w:w="2835" w:type="dxa"/>
          </w:tcPr>
          <w:p w:rsidR="00B13F52" w:rsidRPr="008B3CC4" w:rsidRDefault="00B13F52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ангару для ремонта </w:t>
            </w:r>
            <w:r w:rsidR="00F10A24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бурового оборудования 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(55х15 м)</w:t>
            </w:r>
          </w:p>
        </w:tc>
        <w:tc>
          <w:tcPr>
            <w:tcW w:w="6521" w:type="dxa"/>
          </w:tcPr>
          <w:p w:rsidR="00F10A24" w:rsidRPr="008B3CC4" w:rsidRDefault="00F10A24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Площадь ангара –</w:t>
            </w:r>
            <w:r w:rsidR="00B13306" w:rsidRPr="008B3CC4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3C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A24" w:rsidRPr="008B3CC4" w:rsidRDefault="00F10A24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Размер ангара – 55х15 м.</w:t>
            </w:r>
          </w:p>
          <w:p w:rsidR="00F10A24" w:rsidRPr="008B3CC4" w:rsidRDefault="00F10A24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Электрическая таль № 1 – 10 тонн.</w:t>
            </w:r>
          </w:p>
          <w:p w:rsidR="00F10A24" w:rsidRPr="008B3CC4" w:rsidRDefault="00F10A24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Электрическая таль № 2 – 5 тонн.</w:t>
            </w:r>
          </w:p>
          <w:p w:rsidR="00F10A24" w:rsidRDefault="00F10A24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Количество талей – 2 шт.</w:t>
            </w:r>
          </w:p>
          <w:p w:rsidR="00B06E7B" w:rsidRDefault="00B06E7B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Трубонарезной станок</w:t>
            </w:r>
          </w:p>
          <w:p w:rsidR="00B06E7B" w:rsidRPr="008B3CC4" w:rsidRDefault="00B06E7B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для сборки/разборки ВЗД</w:t>
            </w:r>
          </w:p>
          <w:p w:rsidR="00F10A24" w:rsidRPr="008B3CC4" w:rsidRDefault="00F10A24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Электропотребление – 150 кВ</w:t>
            </w:r>
            <w:proofErr w:type="gram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15307">
              <w:rPr>
                <w:rFonts w:ascii="Times New Roman" w:hAnsi="Times New Roman" w:cs="Times New Roman"/>
                <w:sz w:val="24"/>
                <w:szCs w:val="24"/>
              </w:rPr>
              <w:t>уточнить при проектировании)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A24" w:rsidRPr="008B3CC4" w:rsidRDefault="00F10A24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персонала – 10 чел. </w:t>
            </w:r>
          </w:p>
          <w:p w:rsidR="00F10A24" w:rsidRPr="008B3CC4" w:rsidRDefault="00F10A24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</w:t>
            </w:r>
            <w:proofErr w:type="gram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отапливаемый</w:t>
            </w:r>
            <w:proofErr w:type="gramEnd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/неотапливаемый) – отапливаемый</w:t>
            </w:r>
          </w:p>
          <w:p w:rsidR="00F10A24" w:rsidRPr="008B3CC4" w:rsidRDefault="00F10A24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– круглосуточно </w:t>
            </w:r>
          </w:p>
          <w:p w:rsidR="00F10A24" w:rsidRPr="008B3CC4" w:rsidRDefault="00F10A24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Показатели потребности в воде (холодной/горячей)</w:t>
            </w:r>
          </w:p>
          <w:p w:rsidR="00F10A24" w:rsidRPr="008B3CC4" w:rsidRDefault="00F10A24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- холодная вода: 10 м</w:t>
            </w:r>
            <w:r w:rsidRPr="008B3C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/сутки;</w:t>
            </w:r>
          </w:p>
          <w:p w:rsidR="00F10A24" w:rsidRPr="008B3CC4" w:rsidRDefault="00F10A24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- горячая вода: 5 м</w:t>
            </w:r>
            <w:r w:rsidRPr="008B3C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/сутки.</w:t>
            </w:r>
          </w:p>
          <w:p w:rsidR="00F10A24" w:rsidRPr="008B3CC4" w:rsidRDefault="00F10A24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ограждения ангара – </w:t>
            </w:r>
            <w:proofErr w:type="spell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-модульного 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исполнения.</w:t>
            </w:r>
          </w:p>
          <w:p w:rsidR="00F10A24" w:rsidRPr="008B3CC4" w:rsidRDefault="00F10A24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Требования к полу ангара – бетонные плиты.</w:t>
            </w:r>
          </w:p>
          <w:p w:rsidR="00F10A24" w:rsidRPr="008B3CC4" w:rsidRDefault="00F10A24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Ширина проездов – 8 м.</w:t>
            </w:r>
          </w:p>
          <w:p w:rsidR="00B13F52" w:rsidRPr="008B3CC4" w:rsidRDefault="00F10A24" w:rsidP="00650A32">
            <w:p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Выполнить водоснабжение и канализацию – работа моющего агрегата.</w:t>
            </w:r>
          </w:p>
        </w:tc>
      </w:tr>
      <w:tr w:rsidR="000523EF" w:rsidRPr="008B3CC4" w:rsidTr="006D34D6">
        <w:trPr>
          <w:trHeight w:val="454"/>
        </w:trPr>
        <w:tc>
          <w:tcPr>
            <w:tcW w:w="2835" w:type="dxa"/>
          </w:tcPr>
          <w:p w:rsidR="000523EF" w:rsidRPr="008B3CC4" w:rsidRDefault="000523EF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вертолетной площадке</w:t>
            </w:r>
          </w:p>
        </w:tc>
        <w:tc>
          <w:tcPr>
            <w:tcW w:w="6521" w:type="dxa"/>
          </w:tcPr>
          <w:p w:rsidR="000523EF" w:rsidRPr="008B3CC4" w:rsidRDefault="000523EF" w:rsidP="000523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Расчистка площадки под ВПП</w:t>
            </w:r>
          </w:p>
          <w:p w:rsidR="000523EF" w:rsidRPr="008B3CC4" w:rsidRDefault="000523EF" w:rsidP="0005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под вертолетную площадку должна быть очищена от леса, растительных и порубочных остатков с выкорчевкой пней на площади 80 х 80м и обустройством полосы безопасности. </w:t>
            </w:r>
          </w:p>
          <w:p w:rsidR="000523EF" w:rsidRPr="008B3CC4" w:rsidRDefault="000523EF" w:rsidP="0005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вертолетной площадки с подлетами должна занимать не менее 5га. За площадью под вертолетную площадку (80 х 80м) в направлении подлетов на расстоянии 100м в каждую сторону не допускается наличие пней, корней, растительных и порубочных остатков высотой от 0 до 10м по лучу </w:t>
            </w:r>
            <w:proofErr w:type="spell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1/10.</w:t>
            </w:r>
          </w:p>
          <w:p w:rsidR="000523EF" w:rsidRPr="008B3CC4" w:rsidRDefault="000523EF" w:rsidP="0005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За площадью под вертолетную площадку (80 х 80м) в направлении подлетов на расстоянии 160м в каждую сторону не должно быть стоящего леса высотой от 10м до 30м. по лучу </w:t>
            </w:r>
            <w:proofErr w:type="spell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1/8. – Приложение №</w:t>
            </w:r>
            <w:r w:rsidR="002A7DDC" w:rsidRPr="008B3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2B58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(прошу сбросить приложение)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3EF" w:rsidRPr="008B3CC4" w:rsidRDefault="000523EF" w:rsidP="00650A32">
            <w:p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Поперек направления подлетов на расстоянии 80м от ВПП не должно находиться зданий, сооружений, стоящих деревьев</w:t>
            </w:r>
            <w:r w:rsidR="00B545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превышающих направления луча </w:t>
            </w:r>
            <w:proofErr w:type="spell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1/2.</w:t>
            </w:r>
          </w:p>
          <w:p w:rsidR="000523EF" w:rsidRPr="008B3CC4" w:rsidRDefault="000523EF" w:rsidP="000523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Строительство ВПП </w:t>
            </w:r>
          </w:p>
          <w:p w:rsidR="000523EF" w:rsidRPr="008B3CC4" w:rsidRDefault="000523EF" w:rsidP="00650A32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Место строительства вертолетной площадки должно строго соответствовать ситуационному плану буровой площадки с обязательной привязкой к центру буровой и стене леса.</w:t>
            </w:r>
          </w:p>
        </w:tc>
      </w:tr>
      <w:tr w:rsidR="00F10A24" w:rsidRPr="008B3CC4" w:rsidTr="006D34D6">
        <w:trPr>
          <w:trHeight w:val="454"/>
        </w:trPr>
        <w:tc>
          <w:tcPr>
            <w:tcW w:w="2835" w:type="dxa"/>
          </w:tcPr>
          <w:p w:rsidR="00F10A24" w:rsidRPr="008B3CC4" w:rsidRDefault="00F10A24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Требования к бытовым помещениям</w:t>
            </w:r>
          </w:p>
        </w:tc>
        <w:tc>
          <w:tcPr>
            <w:tcW w:w="6521" w:type="dxa"/>
          </w:tcPr>
          <w:p w:rsidR="006F5EA2" w:rsidRPr="008B3CC4" w:rsidRDefault="006F5EA2" w:rsidP="006F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Офисное здание на 50 чел. – 1 шт.</w:t>
            </w:r>
          </w:p>
          <w:p w:rsidR="00FE2F60" w:rsidRPr="008B3CC4" w:rsidRDefault="00FE2F60" w:rsidP="006F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36,880х14.040</w:t>
            </w:r>
          </w:p>
          <w:p w:rsidR="00F10A24" w:rsidRPr="008B3CC4" w:rsidRDefault="00F10A24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Мобильное здание для проживания на</w:t>
            </w:r>
            <w:r w:rsidR="002A7DDC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  <w:r w:rsidR="00372B58" w:rsidRPr="008B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B58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2B58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E2F60" w:rsidRPr="008B3CC4" w:rsidRDefault="00FE2F60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85,880х14.040</w:t>
            </w:r>
          </w:p>
          <w:p w:rsidR="00F10A24" w:rsidRPr="008B3CC4" w:rsidRDefault="00F10A24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Мобильное здание для приема пищи на 50 чел.</w:t>
            </w:r>
            <w:r w:rsidR="00372B58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FE2F60" w:rsidRPr="008B3CC4" w:rsidRDefault="00FE2F60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33.880х14.040</w:t>
            </w:r>
          </w:p>
          <w:p w:rsidR="00F10A24" w:rsidRPr="008B3CC4" w:rsidRDefault="00F10A24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Банн</w:t>
            </w:r>
            <w:proofErr w:type="gram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прачечный комплекс на 50 чел.</w:t>
            </w:r>
            <w:r w:rsidR="00372B58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B58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E2F60" w:rsidRPr="008B3CC4" w:rsidRDefault="00FE2F60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38.700х14.040</w:t>
            </w:r>
          </w:p>
          <w:p w:rsidR="00372B58" w:rsidRPr="008B3CC4" w:rsidRDefault="00372B58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Электропотребление – 300 кВт</w:t>
            </w:r>
            <w:r w:rsidR="00915307">
              <w:rPr>
                <w:rFonts w:ascii="Times New Roman" w:hAnsi="Times New Roman" w:cs="Times New Roman"/>
                <w:sz w:val="24"/>
                <w:szCs w:val="24"/>
              </w:rPr>
              <w:t xml:space="preserve"> (уточнить при проектировании)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A24" w:rsidRPr="008B3CC4" w:rsidRDefault="00F10A24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</w:t>
            </w:r>
            <w:proofErr w:type="gram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отапливаемый</w:t>
            </w:r>
            <w:proofErr w:type="gramEnd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/неотапливаемый) – отапливаемый</w:t>
            </w:r>
          </w:p>
          <w:p w:rsidR="00F10A24" w:rsidRPr="008B3CC4" w:rsidRDefault="00F10A24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Режим работы – круглосуточно</w:t>
            </w:r>
            <w:r w:rsidR="00372B58" w:rsidRPr="008B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B58" w:rsidRPr="008B3CC4" w:rsidRDefault="00372B58" w:rsidP="00F1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Габаритные размеры и планировка помещений представлена в Приложении 3.</w:t>
            </w:r>
          </w:p>
          <w:p w:rsidR="00F10A24" w:rsidRPr="008B3CC4" w:rsidRDefault="00F10A24" w:rsidP="000523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4009" w:rsidRPr="008B3CC4" w:rsidTr="006D34D6">
        <w:trPr>
          <w:trHeight w:val="454"/>
        </w:trPr>
        <w:tc>
          <w:tcPr>
            <w:tcW w:w="2835" w:type="dxa"/>
          </w:tcPr>
          <w:p w:rsidR="00D64009" w:rsidRPr="008B3CC4" w:rsidRDefault="00A51B93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Требования к водоснабжению</w:t>
            </w:r>
            <w:r w:rsidR="00F900AB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водоотведению</w:t>
            </w:r>
          </w:p>
        </w:tc>
        <w:tc>
          <w:tcPr>
            <w:tcW w:w="6521" w:type="dxa"/>
          </w:tcPr>
          <w:p w:rsidR="00915307" w:rsidRPr="008B3CC4" w:rsidRDefault="00915307" w:rsidP="0091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водозаборные сооружения и водоподготовительные установки для хозяйственно-питьевого водоснабжения.</w:t>
            </w:r>
          </w:p>
          <w:p w:rsidR="00FB6097" w:rsidRPr="008B3CC4" w:rsidRDefault="00FB6097" w:rsidP="00407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Предусмотреть запас хозяйственно-питьевой и технической воды в количестве достаточном для обеспечения объекта в течени</w:t>
            </w:r>
            <w:proofErr w:type="gram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3-х суток.</w:t>
            </w:r>
          </w:p>
          <w:p w:rsidR="004302C3" w:rsidRDefault="004302C3" w:rsidP="00407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Предусмотреть сети водоснабжения, теплоснабжения и канализации.</w:t>
            </w:r>
          </w:p>
          <w:p w:rsidR="00FB6097" w:rsidRPr="008B3CC4" w:rsidRDefault="00FB6097" w:rsidP="0091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93" w:rsidRPr="008B3CC4" w:rsidTr="006D34D6">
        <w:trPr>
          <w:trHeight w:val="145"/>
        </w:trPr>
        <w:tc>
          <w:tcPr>
            <w:tcW w:w="2835" w:type="dxa"/>
          </w:tcPr>
          <w:p w:rsidR="00A51B93" w:rsidRPr="008B3CC4" w:rsidRDefault="00A51B93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</w:t>
            </w:r>
            <w:r w:rsidR="008B6136" w:rsidRPr="008B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инженерным сетям</w:t>
            </w:r>
          </w:p>
        </w:tc>
        <w:tc>
          <w:tcPr>
            <w:tcW w:w="6521" w:type="dxa"/>
          </w:tcPr>
          <w:p w:rsidR="00A51B93" w:rsidRPr="008B3CC4" w:rsidRDefault="008B6136" w:rsidP="00407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Прокладку инженерных сетей выполнить </w:t>
            </w:r>
            <w:proofErr w:type="spell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надземно</w:t>
            </w:r>
            <w:proofErr w:type="spellEnd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Конструкция эстакад из отработанных бурильных труб.</w:t>
            </w:r>
            <w:r w:rsidR="004302C3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Сети канализации выполнить </w:t>
            </w:r>
            <w:proofErr w:type="spellStart"/>
            <w:r w:rsidR="004302C3" w:rsidRPr="008B3CC4">
              <w:rPr>
                <w:rFonts w:ascii="Times New Roman" w:hAnsi="Times New Roman" w:cs="Times New Roman"/>
                <w:sz w:val="24"/>
                <w:szCs w:val="24"/>
              </w:rPr>
              <w:t>подземно</w:t>
            </w:r>
            <w:proofErr w:type="spellEnd"/>
            <w:r w:rsidR="004302C3" w:rsidRPr="008B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614" w:rsidRDefault="00F97614" w:rsidP="00650A32">
            <w:p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Выполнить антикоррозионную и тепловую изоляцию трубопроводов. Цветовые решения принять в соответствии с тр</w:t>
            </w:r>
            <w:r w:rsidR="00B545E2">
              <w:rPr>
                <w:rFonts w:ascii="Times New Roman" w:hAnsi="Times New Roman" w:cs="Times New Roman"/>
                <w:sz w:val="24"/>
                <w:szCs w:val="24"/>
              </w:rPr>
              <w:t>ебованием ООО «Газпром бурение».</w:t>
            </w:r>
          </w:p>
          <w:p w:rsidR="00737D75" w:rsidRPr="008B3CC4" w:rsidRDefault="00737D75" w:rsidP="00650A32">
            <w:p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канализационно-очистные сооружения (КОС)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-модульного исполнения</w:t>
            </w:r>
            <w:r w:rsidR="00B54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009" w:rsidRPr="008B3CC4" w:rsidTr="006D34D6">
        <w:trPr>
          <w:trHeight w:val="454"/>
        </w:trPr>
        <w:tc>
          <w:tcPr>
            <w:tcW w:w="2835" w:type="dxa"/>
          </w:tcPr>
          <w:p w:rsidR="00D64009" w:rsidRPr="008B3CC4" w:rsidRDefault="00A51B93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Требование к системе </w:t>
            </w:r>
            <w:r w:rsidR="008F5F09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электроснабжения и 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</w:p>
        </w:tc>
        <w:tc>
          <w:tcPr>
            <w:tcW w:w="6521" w:type="dxa"/>
          </w:tcPr>
          <w:p w:rsidR="00D64009" w:rsidRPr="008B3CC4" w:rsidRDefault="008B6136" w:rsidP="00650A32">
            <w:p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энергосберегающие светильники (лампы), размещение </w:t>
            </w:r>
            <w:r w:rsidR="00F97614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</w:t>
            </w:r>
            <w:proofErr w:type="gramStart"/>
            <w:r w:rsidR="00F97614" w:rsidRPr="008B3CC4">
              <w:rPr>
                <w:rFonts w:ascii="Times New Roman" w:hAnsi="Times New Roman" w:cs="Times New Roman"/>
                <w:sz w:val="24"/>
                <w:szCs w:val="24"/>
              </w:rPr>
              <w:t>по верх</w:t>
            </w:r>
            <w:proofErr w:type="gramEnd"/>
            <w:r w:rsidR="00F97614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эстакады инженерных сетей</w:t>
            </w:r>
            <w:r w:rsidR="004302C3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02C3" w:rsidRPr="008B3CC4" w:rsidRDefault="004302C3" w:rsidP="00650A32">
            <w:p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Мачты освещения по периметру через каждые 100м, и освещение внутри площадки с учетом освещенности для работы в ночное время</w:t>
            </w:r>
          </w:p>
        </w:tc>
      </w:tr>
      <w:tr w:rsidR="00D64009" w:rsidRPr="008B3CC4" w:rsidTr="006D34D6">
        <w:trPr>
          <w:trHeight w:val="454"/>
        </w:trPr>
        <w:tc>
          <w:tcPr>
            <w:tcW w:w="2835" w:type="dxa"/>
          </w:tcPr>
          <w:p w:rsidR="00D64009" w:rsidRPr="008B3CC4" w:rsidRDefault="00A51B93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дорожному покрытию внутриплощадочных </w:t>
            </w:r>
            <w:r w:rsidR="00F900AB" w:rsidRPr="008B3CC4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3832D3" w:rsidRPr="008B3CC4">
              <w:rPr>
                <w:rFonts w:ascii="Times New Roman" w:hAnsi="Times New Roman" w:cs="Times New Roman"/>
                <w:sz w:val="24"/>
                <w:szCs w:val="24"/>
              </w:rPr>
              <w:t>здов</w:t>
            </w:r>
          </w:p>
        </w:tc>
        <w:tc>
          <w:tcPr>
            <w:tcW w:w="6521" w:type="dxa"/>
          </w:tcPr>
          <w:p w:rsidR="00D64009" w:rsidRPr="008B3CC4" w:rsidRDefault="00495AA3" w:rsidP="00650A32">
            <w:p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Гравийная (щебеночная) дорога шириной не менее 8 м</w:t>
            </w:r>
            <w:r w:rsidR="00F97614" w:rsidRPr="008B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B93" w:rsidRPr="008B3CC4" w:rsidTr="006D34D6">
        <w:trPr>
          <w:trHeight w:val="454"/>
        </w:trPr>
        <w:tc>
          <w:tcPr>
            <w:tcW w:w="2835" w:type="dxa"/>
          </w:tcPr>
          <w:p w:rsidR="00A51B93" w:rsidRPr="008B3CC4" w:rsidRDefault="00A51B93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F97614" w:rsidRPr="008B3CC4">
              <w:rPr>
                <w:rFonts w:ascii="Times New Roman" w:hAnsi="Times New Roman" w:cs="Times New Roman"/>
                <w:sz w:val="24"/>
                <w:szCs w:val="24"/>
              </w:rPr>
              <w:t>размещению оборудования</w:t>
            </w:r>
          </w:p>
        </w:tc>
        <w:tc>
          <w:tcPr>
            <w:tcW w:w="6521" w:type="dxa"/>
          </w:tcPr>
          <w:p w:rsidR="00A51B93" w:rsidRPr="008B3CC4" w:rsidRDefault="00F97614" w:rsidP="00650A32">
            <w:p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блочного и емкостного оборудования выполнить установкой на дорожные плиты </w:t>
            </w:r>
          </w:p>
        </w:tc>
      </w:tr>
      <w:tr w:rsidR="00A51B93" w:rsidRPr="008B3CC4" w:rsidTr="006D34D6">
        <w:trPr>
          <w:trHeight w:val="454"/>
        </w:trPr>
        <w:tc>
          <w:tcPr>
            <w:tcW w:w="2835" w:type="dxa"/>
          </w:tcPr>
          <w:p w:rsidR="00A51B93" w:rsidRPr="008B3CC4" w:rsidRDefault="00A51B93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3832D3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15307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 и 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6521" w:type="dxa"/>
          </w:tcPr>
          <w:p w:rsidR="00A51B93" w:rsidRDefault="00F97614" w:rsidP="00650A32">
            <w:p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установку пожарной сигнализации, объем противопожарного запаса воды определить расчетом. Противопожарный запас воды предусмотреть в надземных горизонтальных резервуарах, при необходимости предусмотреть </w:t>
            </w:r>
            <w:proofErr w:type="spell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электрообогрев</w:t>
            </w:r>
            <w:proofErr w:type="spellEnd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резервуаров.</w:t>
            </w:r>
          </w:p>
          <w:p w:rsidR="00B545E2" w:rsidRDefault="00B545E2" w:rsidP="00650A32">
            <w:p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разработку следующих </w:t>
            </w:r>
            <w:r w:rsidR="0091530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промышленной безопасности:</w:t>
            </w:r>
          </w:p>
          <w:p w:rsidR="00B545E2" w:rsidRPr="00B545E2" w:rsidRDefault="00B545E2" w:rsidP="00650A32">
            <w:pPr>
              <w:pStyle w:val="a5"/>
              <w:numPr>
                <w:ilvl w:val="0"/>
                <w:numId w:val="19"/>
              </w:num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E2">
              <w:rPr>
                <w:rFonts w:ascii="Times New Roman" w:hAnsi="Times New Roman" w:cs="Times New Roman"/>
                <w:sz w:val="24"/>
                <w:szCs w:val="24"/>
              </w:rPr>
              <w:t>Мероприятия по локализации возможных аварий при строительстве и эксплуатации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5E2" w:rsidRPr="00B545E2" w:rsidRDefault="00B545E2" w:rsidP="00650A32">
            <w:pPr>
              <w:pStyle w:val="a5"/>
              <w:numPr>
                <w:ilvl w:val="0"/>
                <w:numId w:val="19"/>
              </w:num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E2">
              <w:rPr>
                <w:rFonts w:ascii="Times New Roman" w:hAnsi="Times New Roman" w:cs="Times New Roman"/>
                <w:sz w:val="24"/>
                <w:szCs w:val="24"/>
              </w:rPr>
              <w:t>Для котельной план мероприятий по локализации и ликвидации аварий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5E2" w:rsidRPr="00B545E2" w:rsidRDefault="00B545E2" w:rsidP="00650A32">
            <w:pPr>
              <w:pStyle w:val="a5"/>
              <w:numPr>
                <w:ilvl w:val="0"/>
                <w:numId w:val="19"/>
              </w:num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E2">
              <w:rPr>
                <w:rFonts w:ascii="Times New Roman" w:hAnsi="Times New Roman" w:cs="Times New Roman"/>
                <w:sz w:val="24"/>
                <w:szCs w:val="24"/>
              </w:rPr>
              <w:t>Технологический регламент и Декларации ПБ, для 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B93" w:rsidRPr="008B3CC4" w:rsidTr="006D34D6">
        <w:trPr>
          <w:trHeight w:val="454"/>
        </w:trPr>
        <w:tc>
          <w:tcPr>
            <w:tcW w:w="2835" w:type="dxa"/>
          </w:tcPr>
          <w:p w:rsidR="00A51B93" w:rsidRPr="008B3CC4" w:rsidRDefault="00A51B93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Требования к системам безопасности и охране объектов</w:t>
            </w:r>
          </w:p>
        </w:tc>
        <w:tc>
          <w:tcPr>
            <w:tcW w:w="6521" w:type="dxa"/>
          </w:tcPr>
          <w:p w:rsidR="00A51B93" w:rsidRPr="008B3CC4" w:rsidRDefault="00B545E2" w:rsidP="00407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7614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</w:t>
            </w:r>
            <w:r w:rsidR="00F97614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из </w:t>
            </w:r>
            <w:r w:rsidR="00FB6097" w:rsidRPr="008B3C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2148" w:rsidRPr="008B3CC4">
              <w:rPr>
                <w:rFonts w:ascii="Times New Roman" w:hAnsi="Times New Roman" w:cs="Times New Roman"/>
                <w:sz w:val="24"/>
                <w:szCs w:val="24"/>
              </w:rPr>
              <w:t>профильного листа</w:t>
            </w:r>
            <w:r w:rsidR="00FB6097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82148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высотой 2 м, </w:t>
            </w:r>
            <w:r w:rsidR="00FB6097" w:rsidRPr="008B3CC4">
              <w:rPr>
                <w:rFonts w:ascii="Times New Roman" w:hAnsi="Times New Roman" w:cs="Times New Roman"/>
                <w:sz w:val="24"/>
                <w:szCs w:val="24"/>
              </w:rPr>
              <w:t>с закреплением</w:t>
            </w:r>
            <w:r w:rsidR="00E05BC3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к деревянным столбам. Пример расчета количества 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="00E05BC3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 представлен в Приложении 4. </w:t>
            </w:r>
            <w:r w:rsidR="00FB6097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Столбы обработать </w:t>
            </w:r>
            <w:proofErr w:type="spellStart"/>
            <w:r w:rsidR="00FB6097" w:rsidRPr="008B3CC4">
              <w:rPr>
                <w:rFonts w:ascii="Times New Roman" w:hAnsi="Times New Roman" w:cs="Times New Roman"/>
                <w:sz w:val="24"/>
                <w:szCs w:val="24"/>
              </w:rPr>
              <w:t>огнебиозащитным</w:t>
            </w:r>
            <w:proofErr w:type="spellEnd"/>
            <w:r w:rsidR="00FB6097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составом. Предусмотреть по периметру установку </w:t>
            </w:r>
            <w:r w:rsidR="008F5F09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цилиндрических видеокамер, с возможность круглосуточно получать изображение приемлемого качества в автоматическом режиме. </w:t>
            </w:r>
          </w:p>
          <w:p w:rsidR="008F5F09" w:rsidRPr="008B3CC4" w:rsidRDefault="008F5F09" w:rsidP="00650A32">
            <w:p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На въезде на площадку </w:t>
            </w:r>
            <w:proofErr w:type="spell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ВЗиС</w:t>
            </w:r>
            <w:proofErr w:type="spellEnd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шлагбаум с контрольно-пропускным пунктом.</w:t>
            </w:r>
            <w:r w:rsidR="004D7C8B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изображения от видеокамер предусмотреть в контрольно-пропускной пункт.</w:t>
            </w:r>
          </w:p>
        </w:tc>
      </w:tr>
      <w:tr w:rsidR="008F5F09" w:rsidRPr="008B3CC4" w:rsidTr="006D34D6">
        <w:trPr>
          <w:trHeight w:val="454"/>
        </w:trPr>
        <w:tc>
          <w:tcPr>
            <w:tcW w:w="2835" w:type="dxa"/>
          </w:tcPr>
          <w:p w:rsidR="008F5F09" w:rsidRPr="008B3CC4" w:rsidRDefault="008F5F09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Перечень согласований</w:t>
            </w:r>
          </w:p>
        </w:tc>
        <w:tc>
          <w:tcPr>
            <w:tcW w:w="6521" w:type="dxa"/>
          </w:tcPr>
          <w:p w:rsidR="008F5F09" w:rsidRPr="008B3CC4" w:rsidRDefault="008F5F09" w:rsidP="00407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Согласовать проектные решения и материалы:</w:t>
            </w:r>
          </w:p>
          <w:p w:rsidR="008F5F09" w:rsidRPr="008B3CC4" w:rsidRDefault="008F5F09" w:rsidP="00650A32">
            <w:pPr>
              <w:pStyle w:val="a5"/>
              <w:numPr>
                <w:ilvl w:val="0"/>
                <w:numId w:val="11"/>
              </w:numPr>
              <w:spacing w:afterLines="60" w:after="144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Инженерная подготовка территории</w:t>
            </w:r>
          </w:p>
          <w:p w:rsidR="008F5F09" w:rsidRPr="008B3CC4" w:rsidRDefault="008F5F09" w:rsidP="00650A32">
            <w:pPr>
              <w:pStyle w:val="a5"/>
              <w:numPr>
                <w:ilvl w:val="0"/>
                <w:numId w:val="11"/>
              </w:numPr>
              <w:spacing w:afterLines="60" w:after="144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Генеральный план и сводный план инженерных сетей</w:t>
            </w:r>
          </w:p>
          <w:p w:rsidR="00407837" w:rsidRPr="008B3CC4" w:rsidRDefault="00407837" w:rsidP="00650A32">
            <w:pPr>
              <w:pStyle w:val="a5"/>
              <w:numPr>
                <w:ilvl w:val="0"/>
                <w:numId w:val="11"/>
              </w:numPr>
              <w:spacing w:afterLines="60" w:after="144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Принципиальная схема электроснабжения</w:t>
            </w:r>
          </w:p>
          <w:p w:rsidR="00407837" w:rsidRPr="008B3CC4" w:rsidRDefault="00407837" w:rsidP="00650A32">
            <w:pPr>
              <w:pStyle w:val="a5"/>
              <w:numPr>
                <w:ilvl w:val="0"/>
                <w:numId w:val="11"/>
              </w:numPr>
              <w:spacing w:afterLines="60" w:after="144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Принципиальная схема освещения</w:t>
            </w:r>
          </w:p>
          <w:p w:rsidR="00407837" w:rsidRPr="008B3CC4" w:rsidRDefault="00407837" w:rsidP="00650A32">
            <w:pPr>
              <w:pStyle w:val="a5"/>
              <w:numPr>
                <w:ilvl w:val="0"/>
                <w:numId w:val="11"/>
              </w:numPr>
              <w:spacing w:afterLines="60" w:after="144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Принципиальная схема отопления</w:t>
            </w:r>
          </w:p>
          <w:p w:rsidR="00407837" w:rsidRPr="008B3CC4" w:rsidRDefault="00407837" w:rsidP="00650A32">
            <w:pPr>
              <w:pStyle w:val="a5"/>
              <w:numPr>
                <w:ilvl w:val="0"/>
                <w:numId w:val="11"/>
              </w:numPr>
              <w:spacing w:afterLines="60" w:after="144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Принципиальная схема канализации</w:t>
            </w:r>
          </w:p>
          <w:p w:rsidR="00407837" w:rsidRPr="008B3CC4" w:rsidRDefault="00407837" w:rsidP="00650A32">
            <w:pPr>
              <w:pStyle w:val="a5"/>
              <w:numPr>
                <w:ilvl w:val="0"/>
                <w:numId w:val="11"/>
              </w:numPr>
              <w:spacing w:afterLines="60" w:after="144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Принципиальная схема видеонаблюдения</w:t>
            </w:r>
          </w:p>
          <w:p w:rsidR="008F5F09" w:rsidRPr="008B3CC4" w:rsidRDefault="008F5F09" w:rsidP="00650A32">
            <w:pPr>
              <w:pStyle w:val="a5"/>
              <w:numPr>
                <w:ilvl w:val="0"/>
                <w:numId w:val="11"/>
              </w:numPr>
              <w:spacing w:afterLines="60" w:after="144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Сборник заказных спецификаций</w:t>
            </w:r>
          </w:p>
          <w:p w:rsidR="008F5F09" w:rsidRPr="008B3CC4" w:rsidRDefault="008F5F09" w:rsidP="00650A32">
            <w:pPr>
              <w:pStyle w:val="a5"/>
              <w:numPr>
                <w:ilvl w:val="0"/>
                <w:numId w:val="11"/>
              </w:numPr>
              <w:spacing w:afterLines="60" w:after="144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Ведомость объемов работ</w:t>
            </w:r>
          </w:p>
        </w:tc>
      </w:tr>
      <w:tr w:rsidR="00A51B93" w:rsidRPr="008B3CC4" w:rsidTr="006D34D6">
        <w:trPr>
          <w:trHeight w:val="454"/>
        </w:trPr>
        <w:tc>
          <w:tcPr>
            <w:tcW w:w="2835" w:type="dxa"/>
          </w:tcPr>
          <w:p w:rsidR="00A51B93" w:rsidRPr="008B3CC4" w:rsidRDefault="00A51B93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заказчик</w:t>
            </w:r>
          </w:p>
        </w:tc>
        <w:tc>
          <w:tcPr>
            <w:tcW w:w="6521" w:type="dxa"/>
          </w:tcPr>
          <w:p w:rsidR="00A51B93" w:rsidRPr="008B3CC4" w:rsidRDefault="00F57A81" w:rsidP="00650A32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ООО «Газпром бурение»</w:t>
            </w:r>
          </w:p>
        </w:tc>
      </w:tr>
      <w:tr w:rsidR="00A51B93" w:rsidRPr="008B3CC4" w:rsidTr="006D34D6">
        <w:trPr>
          <w:trHeight w:val="454"/>
        </w:trPr>
        <w:tc>
          <w:tcPr>
            <w:tcW w:w="2835" w:type="dxa"/>
          </w:tcPr>
          <w:p w:rsidR="00A51B93" w:rsidRPr="008B3CC4" w:rsidRDefault="00A51B93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Генеральная проектная организация</w:t>
            </w:r>
          </w:p>
        </w:tc>
        <w:tc>
          <w:tcPr>
            <w:tcW w:w="6521" w:type="dxa"/>
          </w:tcPr>
          <w:p w:rsidR="00A51B93" w:rsidRPr="008B3CC4" w:rsidRDefault="00A51B93" w:rsidP="00650A32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93" w:rsidRPr="008B3CC4" w:rsidTr="006D34D6">
        <w:trPr>
          <w:trHeight w:val="454"/>
        </w:trPr>
        <w:tc>
          <w:tcPr>
            <w:tcW w:w="2835" w:type="dxa"/>
          </w:tcPr>
          <w:p w:rsidR="00A51B93" w:rsidRPr="008B3CC4" w:rsidRDefault="00A51B93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Срок действия задания</w:t>
            </w:r>
          </w:p>
        </w:tc>
        <w:tc>
          <w:tcPr>
            <w:tcW w:w="6521" w:type="dxa"/>
          </w:tcPr>
          <w:p w:rsidR="00A51B93" w:rsidRPr="008B3CC4" w:rsidRDefault="00A51B93" w:rsidP="00650A32">
            <w:p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В течение срока проектирования. Изменения и</w:t>
            </w:r>
            <w:r w:rsidR="00407837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дополнения к заданию утверждаются ООО «Газпром бурение»</w:t>
            </w:r>
          </w:p>
        </w:tc>
      </w:tr>
      <w:tr w:rsidR="00A51B93" w:rsidRPr="008B3CC4" w:rsidTr="006D34D6">
        <w:trPr>
          <w:trHeight w:val="454"/>
        </w:trPr>
        <w:tc>
          <w:tcPr>
            <w:tcW w:w="2835" w:type="dxa"/>
          </w:tcPr>
          <w:p w:rsidR="00A51B93" w:rsidRPr="008B3CC4" w:rsidRDefault="00A51B93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Порядок передачи материалов</w:t>
            </w:r>
          </w:p>
        </w:tc>
        <w:tc>
          <w:tcPr>
            <w:tcW w:w="6521" w:type="dxa"/>
          </w:tcPr>
          <w:p w:rsidR="00A0474F" w:rsidRPr="008B3CC4" w:rsidRDefault="00A0474F" w:rsidP="00A04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Документацию передать в формате </w:t>
            </w:r>
            <w:r w:rsidRPr="008B3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B93" w:rsidRPr="008B3CC4" w:rsidRDefault="00407837" w:rsidP="00650A32">
            <w:p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1B93" w:rsidRPr="008B3CC4">
              <w:rPr>
                <w:rFonts w:ascii="Times New Roman" w:hAnsi="Times New Roman" w:cs="Times New Roman"/>
                <w:sz w:val="24"/>
                <w:szCs w:val="24"/>
              </w:rPr>
              <w:t>роектная организация разрабатывает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B93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передает заказчику 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в 4</w:t>
            </w:r>
            <w:r w:rsidR="00A51B93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четырех</w:t>
            </w:r>
            <w:r w:rsidR="00A51B93" w:rsidRPr="008B3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B93" w:rsidRPr="008B3CC4">
              <w:rPr>
                <w:rFonts w:ascii="Times New Roman" w:hAnsi="Times New Roman" w:cs="Times New Roman"/>
                <w:sz w:val="24"/>
                <w:szCs w:val="24"/>
              </w:rPr>
              <w:t>экземпляров на бумажных носителях и 2 (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A51B93" w:rsidRPr="008B3CC4">
              <w:rPr>
                <w:rFonts w:ascii="Times New Roman" w:hAnsi="Times New Roman" w:cs="Times New Roman"/>
                <w:sz w:val="24"/>
                <w:szCs w:val="24"/>
              </w:rPr>
              <w:t>) – на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B93" w:rsidRPr="008B3CC4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носителях</w:t>
            </w:r>
            <w:r w:rsidR="00A51B93" w:rsidRPr="008B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0AB" w:rsidRPr="008B3CC4" w:rsidTr="006D34D6">
        <w:trPr>
          <w:trHeight w:val="454"/>
        </w:trPr>
        <w:tc>
          <w:tcPr>
            <w:tcW w:w="2835" w:type="dxa"/>
          </w:tcPr>
          <w:p w:rsidR="00F900AB" w:rsidRPr="008B3CC4" w:rsidRDefault="00F900AB" w:rsidP="00650A32">
            <w:pPr>
              <w:pStyle w:val="a5"/>
              <w:numPr>
                <w:ilvl w:val="0"/>
                <w:numId w:val="3"/>
              </w:numPr>
              <w:spacing w:afterLines="60" w:after="144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6521" w:type="dxa"/>
          </w:tcPr>
          <w:p w:rsidR="002A7DDC" w:rsidRPr="008B3CC4" w:rsidRDefault="002A7DDC" w:rsidP="005D02E2">
            <w:pPr>
              <w:pStyle w:val="a5"/>
              <w:numPr>
                <w:ilvl w:val="0"/>
                <w:numId w:val="12"/>
              </w:numPr>
              <w:ind w:left="34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производственных площадей базы </w:t>
            </w:r>
            <w:proofErr w:type="spellStart"/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ВЗиС</w:t>
            </w:r>
            <w:proofErr w:type="spellEnd"/>
            <w:r w:rsidR="00635537" w:rsidRPr="008B3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C42" w:rsidRPr="008B3CC4" w:rsidRDefault="00915307" w:rsidP="005D02E2">
            <w:pPr>
              <w:pStyle w:val="a5"/>
              <w:numPr>
                <w:ilvl w:val="0"/>
                <w:numId w:val="12"/>
              </w:numPr>
              <w:ind w:left="34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282148"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148" w:rsidRPr="008B3CC4">
              <w:rPr>
                <w:rFonts w:ascii="Times New Roman" w:hAnsi="Times New Roman" w:cs="Times New Roman"/>
                <w:sz w:val="24"/>
                <w:szCs w:val="24"/>
              </w:rPr>
              <w:t>ВЗиС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базы бурения и площадки переработки</w:t>
            </w:r>
            <w:r w:rsidR="00635537" w:rsidRPr="008B3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DDC" w:rsidRPr="008B3CC4" w:rsidRDefault="002A7DDC" w:rsidP="002A7DDC">
            <w:pPr>
              <w:pStyle w:val="a5"/>
              <w:numPr>
                <w:ilvl w:val="0"/>
                <w:numId w:val="12"/>
              </w:numPr>
              <w:ind w:left="34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Характеристика бытовых помещений</w:t>
            </w:r>
            <w:r w:rsidR="00635537" w:rsidRPr="008B3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DDC" w:rsidRPr="008B3CC4" w:rsidRDefault="002A7DDC" w:rsidP="002A7DDC">
            <w:pPr>
              <w:pStyle w:val="a5"/>
              <w:numPr>
                <w:ilvl w:val="0"/>
                <w:numId w:val="12"/>
              </w:numPr>
              <w:ind w:left="34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Расчет ограждения</w:t>
            </w:r>
            <w:r w:rsidR="00635537" w:rsidRPr="008B3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DDC" w:rsidRPr="008B3CC4" w:rsidRDefault="002A7DDC" w:rsidP="002A7DDC">
            <w:pPr>
              <w:pStyle w:val="a5"/>
              <w:numPr>
                <w:ilvl w:val="0"/>
                <w:numId w:val="12"/>
              </w:numPr>
              <w:ind w:left="34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 xml:space="preserve">Экспликация ПК </w:t>
            </w:r>
            <w:r w:rsidR="00915307">
              <w:rPr>
                <w:rFonts w:ascii="Times New Roman" w:hAnsi="Times New Roman" w:cs="Times New Roman"/>
                <w:sz w:val="24"/>
                <w:szCs w:val="24"/>
              </w:rPr>
              <w:t>площадки переработки</w:t>
            </w:r>
            <w:r w:rsidR="00635537" w:rsidRPr="008B3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0AB" w:rsidRPr="008B3CC4" w:rsidRDefault="00F900AB" w:rsidP="005D02E2">
            <w:pPr>
              <w:pStyle w:val="a5"/>
              <w:numPr>
                <w:ilvl w:val="0"/>
                <w:numId w:val="12"/>
              </w:numPr>
              <w:ind w:left="34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Инженерно-геодезические изыскания</w:t>
            </w:r>
            <w:r w:rsidR="005D02E2" w:rsidRPr="008B3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0AB" w:rsidRPr="008B3CC4" w:rsidRDefault="00F900AB" w:rsidP="005D02E2">
            <w:pPr>
              <w:pStyle w:val="a5"/>
              <w:numPr>
                <w:ilvl w:val="0"/>
                <w:numId w:val="12"/>
              </w:numPr>
              <w:ind w:left="34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Инженерно-гидрометеорологические изыскания</w:t>
            </w:r>
            <w:r w:rsidR="005D02E2" w:rsidRPr="008B3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0AB" w:rsidRPr="008B3CC4" w:rsidRDefault="00F900AB" w:rsidP="005D02E2">
            <w:pPr>
              <w:pStyle w:val="a5"/>
              <w:numPr>
                <w:ilvl w:val="0"/>
                <w:numId w:val="12"/>
              </w:numPr>
              <w:ind w:left="34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Инженерно-экологические изыскания</w:t>
            </w:r>
            <w:r w:rsidR="005D02E2" w:rsidRPr="008B3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0AB" w:rsidRPr="008B3CC4" w:rsidRDefault="00F900AB" w:rsidP="005D02E2">
            <w:pPr>
              <w:pStyle w:val="a5"/>
              <w:numPr>
                <w:ilvl w:val="0"/>
                <w:numId w:val="12"/>
              </w:numPr>
              <w:ind w:left="34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4">
              <w:rPr>
                <w:rFonts w:ascii="Times New Roman" w:hAnsi="Times New Roman" w:cs="Times New Roman"/>
                <w:sz w:val="24"/>
                <w:szCs w:val="24"/>
              </w:rPr>
              <w:t>Перечень и состав сооружений</w:t>
            </w:r>
            <w:r w:rsidR="005D02E2" w:rsidRPr="008B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4009" w:rsidRPr="008B3CC4" w:rsidRDefault="00D64009" w:rsidP="00A44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4009" w:rsidRPr="008B3CC4" w:rsidSect="00D71AFE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49" w:rsidRDefault="00594F49" w:rsidP="00D64009">
      <w:pPr>
        <w:spacing w:after="0" w:line="240" w:lineRule="auto"/>
      </w:pPr>
      <w:r>
        <w:separator/>
      </w:r>
    </w:p>
  </w:endnote>
  <w:endnote w:type="continuationSeparator" w:id="0">
    <w:p w:rsidR="00594F49" w:rsidRDefault="00594F49" w:rsidP="00D6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49" w:rsidRPr="00930473" w:rsidRDefault="00594F49" w:rsidP="00930473">
    <w:pPr>
      <w:pStyle w:val="a8"/>
      <w:jc w:val="right"/>
      <w:rPr>
        <w:rFonts w:ascii="Arial" w:hAnsi="Arial" w:cs="Arial"/>
        <w:sz w:val="20"/>
        <w:szCs w:val="20"/>
      </w:rPr>
    </w:pPr>
    <w:r w:rsidRPr="00930473">
      <w:rPr>
        <w:rFonts w:ascii="Arial" w:hAnsi="Arial" w:cs="Arial"/>
        <w:sz w:val="20"/>
        <w:szCs w:val="20"/>
      </w:rPr>
      <w:fldChar w:fldCharType="begin"/>
    </w:r>
    <w:r w:rsidRPr="00930473">
      <w:rPr>
        <w:rFonts w:ascii="Arial" w:hAnsi="Arial" w:cs="Arial"/>
        <w:sz w:val="20"/>
        <w:szCs w:val="20"/>
      </w:rPr>
      <w:instrText xml:space="preserve"> PAGE   \* MERGEFORMAT </w:instrText>
    </w:r>
    <w:r w:rsidRPr="00930473">
      <w:rPr>
        <w:rFonts w:ascii="Arial" w:hAnsi="Arial" w:cs="Arial"/>
        <w:sz w:val="20"/>
        <w:szCs w:val="20"/>
      </w:rPr>
      <w:fldChar w:fldCharType="separate"/>
    </w:r>
    <w:r w:rsidR="00166570">
      <w:rPr>
        <w:rFonts w:ascii="Arial" w:hAnsi="Arial" w:cs="Arial"/>
        <w:noProof/>
        <w:sz w:val="20"/>
        <w:szCs w:val="20"/>
      </w:rPr>
      <w:t>6</w:t>
    </w:r>
    <w:r w:rsidRPr="00930473">
      <w:rPr>
        <w:rFonts w:ascii="Arial" w:hAnsi="Arial" w:cs="Arial"/>
        <w:sz w:val="20"/>
        <w:szCs w:val="20"/>
      </w:rPr>
      <w:fldChar w:fldCharType="end"/>
    </w:r>
    <w:r w:rsidRPr="00930473">
      <w:rPr>
        <w:rFonts w:ascii="Arial" w:hAnsi="Arial" w:cs="Arial"/>
        <w:sz w:val="20"/>
        <w:szCs w:val="20"/>
      </w:rPr>
      <w:t xml:space="preserve"> из </w:t>
    </w:r>
    <w:fldSimple w:instr=" SECTIONPAGES   \* MERGEFORMAT ">
      <w:r w:rsidR="00166570" w:rsidRPr="00166570">
        <w:rPr>
          <w:rFonts w:ascii="Arial" w:hAnsi="Arial" w:cs="Arial"/>
          <w:noProof/>
          <w:sz w:val="20"/>
          <w:szCs w:val="20"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49" w:rsidRDefault="00594F49" w:rsidP="00D64009">
      <w:pPr>
        <w:spacing w:after="0" w:line="240" w:lineRule="auto"/>
      </w:pPr>
      <w:r>
        <w:separator/>
      </w:r>
    </w:p>
  </w:footnote>
  <w:footnote w:type="continuationSeparator" w:id="0">
    <w:p w:rsidR="00594F49" w:rsidRDefault="00594F49" w:rsidP="00D6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10B"/>
    <w:multiLevelType w:val="hybridMultilevel"/>
    <w:tmpl w:val="485A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5531"/>
    <w:multiLevelType w:val="hybridMultilevel"/>
    <w:tmpl w:val="6C6C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167B1"/>
    <w:multiLevelType w:val="hybridMultilevel"/>
    <w:tmpl w:val="255A31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474"/>
    <w:multiLevelType w:val="hybridMultilevel"/>
    <w:tmpl w:val="ABD2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E746A"/>
    <w:multiLevelType w:val="hybridMultilevel"/>
    <w:tmpl w:val="5CBABC76"/>
    <w:lvl w:ilvl="0" w:tplc="041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8EF265C"/>
    <w:multiLevelType w:val="hybridMultilevel"/>
    <w:tmpl w:val="A48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72620"/>
    <w:multiLevelType w:val="hybridMultilevel"/>
    <w:tmpl w:val="ABD2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90381"/>
    <w:multiLevelType w:val="hybridMultilevel"/>
    <w:tmpl w:val="53D2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20CCC"/>
    <w:multiLevelType w:val="hybridMultilevel"/>
    <w:tmpl w:val="1D0A72A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44970D0B"/>
    <w:multiLevelType w:val="hybridMultilevel"/>
    <w:tmpl w:val="ABD2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E0014"/>
    <w:multiLevelType w:val="hybridMultilevel"/>
    <w:tmpl w:val="0A4C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84A3F"/>
    <w:multiLevelType w:val="hybridMultilevel"/>
    <w:tmpl w:val="AF72450A"/>
    <w:lvl w:ilvl="0" w:tplc="F1EEF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0393F"/>
    <w:multiLevelType w:val="hybridMultilevel"/>
    <w:tmpl w:val="C12C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91B4C"/>
    <w:multiLevelType w:val="hybridMultilevel"/>
    <w:tmpl w:val="F7AE52C8"/>
    <w:lvl w:ilvl="0" w:tplc="3A287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84E1C"/>
    <w:multiLevelType w:val="hybridMultilevel"/>
    <w:tmpl w:val="4AF066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F6C68"/>
    <w:multiLevelType w:val="hybridMultilevel"/>
    <w:tmpl w:val="566257FA"/>
    <w:lvl w:ilvl="0" w:tplc="A3B02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B55BF"/>
    <w:multiLevelType w:val="hybridMultilevel"/>
    <w:tmpl w:val="8CBEE36C"/>
    <w:lvl w:ilvl="0" w:tplc="95462D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3097F8B"/>
    <w:multiLevelType w:val="hybridMultilevel"/>
    <w:tmpl w:val="ABD2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62AA9"/>
    <w:multiLevelType w:val="hybridMultilevel"/>
    <w:tmpl w:val="9F5C04B6"/>
    <w:lvl w:ilvl="0" w:tplc="9546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8"/>
  </w:num>
  <w:num w:numId="5">
    <w:abstractNumId w:val="3"/>
  </w:num>
  <w:num w:numId="6">
    <w:abstractNumId w:val="9"/>
  </w:num>
  <w:num w:numId="7">
    <w:abstractNumId w:val="17"/>
  </w:num>
  <w:num w:numId="8">
    <w:abstractNumId w:val="12"/>
  </w:num>
  <w:num w:numId="9">
    <w:abstractNumId w:val="1"/>
  </w:num>
  <w:num w:numId="10">
    <w:abstractNumId w:val="16"/>
  </w:num>
  <w:num w:numId="11">
    <w:abstractNumId w:val="0"/>
  </w:num>
  <w:num w:numId="12">
    <w:abstractNumId w:val="10"/>
  </w:num>
  <w:num w:numId="13">
    <w:abstractNumId w:val="4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579"/>
    <w:rsid w:val="000067A4"/>
    <w:rsid w:val="00023045"/>
    <w:rsid w:val="0002701C"/>
    <w:rsid w:val="00034B07"/>
    <w:rsid w:val="000523EF"/>
    <w:rsid w:val="00090A7F"/>
    <w:rsid w:val="000C6575"/>
    <w:rsid w:val="00124F9B"/>
    <w:rsid w:val="00166570"/>
    <w:rsid w:val="001826BA"/>
    <w:rsid w:val="001E4432"/>
    <w:rsid w:val="00234D17"/>
    <w:rsid w:val="00255B31"/>
    <w:rsid w:val="00261D91"/>
    <w:rsid w:val="0026799E"/>
    <w:rsid w:val="00282148"/>
    <w:rsid w:val="002A7DDC"/>
    <w:rsid w:val="002F0CF2"/>
    <w:rsid w:val="00312965"/>
    <w:rsid w:val="00314C42"/>
    <w:rsid w:val="0032265F"/>
    <w:rsid w:val="00372B58"/>
    <w:rsid w:val="003737D9"/>
    <w:rsid w:val="003832D3"/>
    <w:rsid w:val="003E1A83"/>
    <w:rsid w:val="00407837"/>
    <w:rsid w:val="0042542C"/>
    <w:rsid w:val="004302C3"/>
    <w:rsid w:val="00495AA3"/>
    <w:rsid w:val="004A0915"/>
    <w:rsid w:val="004D7C8B"/>
    <w:rsid w:val="004F6B42"/>
    <w:rsid w:val="00535568"/>
    <w:rsid w:val="0054106A"/>
    <w:rsid w:val="00594F49"/>
    <w:rsid w:val="005B01F6"/>
    <w:rsid w:val="005B3A8D"/>
    <w:rsid w:val="005C2718"/>
    <w:rsid w:val="005D02E2"/>
    <w:rsid w:val="00635537"/>
    <w:rsid w:val="006422D7"/>
    <w:rsid w:val="0064486E"/>
    <w:rsid w:val="00650A32"/>
    <w:rsid w:val="006D34D6"/>
    <w:rsid w:val="006F5EA2"/>
    <w:rsid w:val="00723925"/>
    <w:rsid w:val="00730DD1"/>
    <w:rsid w:val="00737D75"/>
    <w:rsid w:val="00760823"/>
    <w:rsid w:val="00781A6E"/>
    <w:rsid w:val="007C239B"/>
    <w:rsid w:val="007D7ACC"/>
    <w:rsid w:val="0084130E"/>
    <w:rsid w:val="00841D27"/>
    <w:rsid w:val="008448FD"/>
    <w:rsid w:val="008562F9"/>
    <w:rsid w:val="00857484"/>
    <w:rsid w:val="00896AE9"/>
    <w:rsid w:val="008978BC"/>
    <w:rsid w:val="008A462E"/>
    <w:rsid w:val="008A737E"/>
    <w:rsid w:val="008B3CC4"/>
    <w:rsid w:val="008B6136"/>
    <w:rsid w:val="008D5635"/>
    <w:rsid w:val="008F5F09"/>
    <w:rsid w:val="00915307"/>
    <w:rsid w:val="00930473"/>
    <w:rsid w:val="00967A13"/>
    <w:rsid w:val="009C6A39"/>
    <w:rsid w:val="009E05C2"/>
    <w:rsid w:val="009E6BAD"/>
    <w:rsid w:val="00A0474F"/>
    <w:rsid w:val="00A44BB2"/>
    <w:rsid w:val="00A51B93"/>
    <w:rsid w:val="00A67013"/>
    <w:rsid w:val="00AA1098"/>
    <w:rsid w:val="00B06E7B"/>
    <w:rsid w:val="00B13306"/>
    <w:rsid w:val="00B13F52"/>
    <w:rsid w:val="00B24A95"/>
    <w:rsid w:val="00B52579"/>
    <w:rsid w:val="00B545E2"/>
    <w:rsid w:val="00BB0C75"/>
    <w:rsid w:val="00BC0EF5"/>
    <w:rsid w:val="00BD2F2E"/>
    <w:rsid w:val="00BE66F4"/>
    <w:rsid w:val="00C65810"/>
    <w:rsid w:val="00C705BB"/>
    <w:rsid w:val="00C721A9"/>
    <w:rsid w:val="00C93A96"/>
    <w:rsid w:val="00D1114A"/>
    <w:rsid w:val="00D64009"/>
    <w:rsid w:val="00D71AFE"/>
    <w:rsid w:val="00D91432"/>
    <w:rsid w:val="00DC6E06"/>
    <w:rsid w:val="00DD0BF0"/>
    <w:rsid w:val="00DD5DC3"/>
    <w:rsid w:val="00DF48DE"/>
    <w:rsid w:val="00E05BC3"/>
    <w:rsid w:val="00E224ED"/>
    <w:rsid w:val="00E32CCE"/>
    <w:rsid w:val="00E33547"/>
    <w:rsid w:val="00E4516E"/>
    <w:rsid w:val="00E77CAE"/>
    <w:rsid w:val="00EB2757"/>
    <w:rsid w:val="00EC2242"/>
    <w:rsid w:val="00ED345B"/>
    <w:rsid w:val="00EF40FB"/>
    <w:rsid w:val="00F10A24"/>
    <w:rsid w:val="00F118EB"/>
    <w:rsid w:val="00F217F1"/>
    <w:rsid w:val="00F51927"/>
    <w:rsid w:val="00F52332"/>
    <w:rsid w:val="00F57A81"/>
    <w:rsid w:val="00F71329"/>
    <w:rsid w:val="00F75D52"/>
    <w:rsid w:val="00F876D7"/>
    <w:rsid w:val="00F900AB"/>
    <w:rsid w:val="00F96927"/>
    <w:rsid w:val="00F97614"/>
    <w:rsid w:val="00FA3DFD"/>
    <w:rsid w:val="00FB6097"/>
    <w:rsid w:val="00FE2F60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5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3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4009"/>
  </w:style>
  <w:style w:type="paragraph" w:styleId="a8">
    <w:name w:val="footer"/>
    <w:basedOn w:val="a"/>
    <w:link w:val="a9"/>
    <w:uiPriority w:val="99"/>
    <w:unhideWhenUsed/>
    <w:rsid w:val="00D6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4009"/>
  </w:style>
  <w:style w:type="table" w:styleId="aa">
    <w:name w:val="Table Grid"/>
    <w:basedOn w:val="a1"/>
    <w:uiPriority w:val="59"/>
    <w:rsid w:val="00D6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6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4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Фокин Александр Федорович</cp:lastModifiedBy>
  <cp:revision>11</cp:revision>
  <cp:lastPrinted>2018-11-13T11:40:00Z</cp:lastPrinted>
  <dcterms:created xsi:type="dcterms:W3CDTF">2018-04-16T16:08:00Z</dcterms:created>
  <dcterms:modified xsi:type="dcterms:W3CDTF">2019-06-19T12:28:00Z</dcterms:modified>
</cp:coreProperties>
</file>